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6BAED" w14:textId="77777777" w:rsidR="006F4A33" w:rsidRPr="00D7167E" w:rsidRDefault="00F81EFA" w:rsidP="00851B66">
      <w:pPr>
        <w:pStyle w:val="Nagwek3"/>
        <w:spacing w:line="276" w:lineRule="auto"/>
        <w:ind w:left="-284" w:right="5809"/>
        <w:jc w:val="left"/>
        <w:rPr>
          <w:color w:val="0000FF"/>
          <w:sz w:val="24"/>
          <w:szCs w:val="24"/>
        </w:rPr>
      </w:pPr>
      <w:r w:rsidRPr="00D7167E">
        <w:rPr>
          <w:color w:val="0000FF"/>
          <w:sz w:val="20"/>
          <w:szCs w:val="24"/>
        </w:rPr>
        <w:t xml:space="preserve">  </w:t>
      </w:r>
      <w:r w:rsidR="00746E29" w:rsidRPr="00D7167E">
        <w:rPr>
          <w:color w:val="0000FF"/>
          <w:sz w:val="20"/>
          <w:szCs w:val="24"/>
        </w:rPr>
        <w:t>Powiat Białostocki</w:t>
      </w:r>
    </w:p>
    <w:p w14:paraId="592DDF61" w14:textId="77777777" w:rsidR="00D64E45" w:rsidRPr="00D7167E" w:rsidRDefault="00716CFF" w:rsidP="008F6589">
      <w:pPr>
        <w:pStyle w:val="Nagwek3"/>
        <w:spacing w:line="276" w:lineRule="auto"/>
        <w:ind w:left="-284"/>
        <w:rPr>
          <w:b/>
          <w:color w:val="0000FF"/>
          <w:szCs w:val="28"/>
        </w:rPr>
      </w:pPr>
      <w:r w:rsidRPr="00D7167E">
        <w:rPr>
          <w:b/>
          <w:noProof/>
          <w:color w:val="0000FF"/>
          <w:szCs w:val="28"/>
        </w:rPr>
        <w:drawing>
          <wp:anchor distT="0" distB="0" distL="114300" distR="114300" simplePos="0" relativeHeight="251661312" behindDoc="1" locked="0" layoutInCell="1" allowOverlap="1" wp14:anchorId="54E16AC3" wp14:editId="66C98E28">
            <wp:simplePos x="0" y="0"/>
            <wp:positionH relativeFrom="column">
              <wp:posOffset>1440</wp:posOffset>
            </wp:positionH>
            <wp:positionV relativeFrom="paragraph">
              <wp:posOffset>50165</wp:posOffset>
            </wp:positionV>
            <wp:extent cx="885020" cy="998220"/>
            <wp:effectExtent l="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82" cy="999869"/>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000000"/>
          <w:sz w:val="24"/>
        </w:rPr>
        <w:drawing>
          <wp:anchor distT="0" distB="0" distL="114300" distR="114300" simplePos="0" relativeHeight="251662336" behindDoc="0" locked="0" layoutInCell="1" allowOverlap="1" wp14:anchorId="5D5F9422" wp14:editId="36C2C301">
            <wp:simplePos x="0" y="0"/>
            <wp:positionH relativeFrom="column">
              <wp:posOffset>5172075</wp:posOffset>
            </wp:positionH>
            <wp:positionV relativeFrom="paragraph">
              <wp:posOffset>50165</wp:posOffset>
            </wp:positionV>
            <wp:extent cx="1076960" cy="1045845"/>
            <wp:effectExtent l="0" t="0" r="8890" b="190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960"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2EF" w:rsidRPr="00D7167E">
        <w:rPr>
          <w:b/>
          <w:color w:val="0000FF"/>
          <w:szCs w:val="28"/>
        </w:rPr>
        <w:t xml:space="preserve">        </w:t>
      </w:r>
      <w:r w:rsidR="00947230" w:rsidRPr="00D7167E">
        <w:rPr>
          <w:b/>
          <w:color w:val="0000FF"/>
          <w:szCs w:val="28"/>
        </w:rPr>
        <w:t xml:space="preserve"> </w:t>
      </w:r>
      <w:r>
        <w:rPr>
          <w:b/>
          <w:color w:val="0000FF"/>
          <w:szCs w:val="28"/>
        </w:rPr>
        <w:t xml:space="preserve">      </w:t>
      </w:r>
      <w:r w:rsidR="005472EF" w:rsidRPr="00D7167E">
        <w:rPr>
          <w:b/>
          <w:color w:val="0000FF"/>
          <w:szCs w:val="28"/>
        </w:rPr>
        <w:t xml:space="preserve"> </w:t>
      </w:r>
      <w:r w:rsidR="00AC7E67">
        <w:rPr>
          <w:b/>
          <w:color w:val="0000FF"/>
          <w:szCs w:val="28"/>
        </w:rPr>
        <w:t>S</w:t>
      </w:r>
      <w:r w:rsidR="00D64E45" w:rsidRPr="00D7167E">
        <w:rPr>
          <w:b/>
          <w:color w:val="0000FF"/>
          <w:szCs w:val="28"/>
        </w:rPr>
        <w:t>AMODZIELNY PUBLICZNY</w:t>
      </w:r>
    </w:p>
    <w:p w14:paraId="4FDF6F6F" w14:textId="77777777" w:rsidR="00D64E45" w:rsidRPr="00D7167E" w:rsidRDefault="005472EF" w:rsidP="00851B66">
      <w:pPr>
        <w:pStyle w:val="Nagwek4"/>
        <w:spacing w:line="276" w:lineRule="auto"/>
        <w:rPr>
          <w:rFonts w:ascii="Times New Roman" w:hAnsi="Times New Roman"/>
          <w:sz w:val="28"/>
          <w:szCs w:val="28"/>
        </w:rPr>
      </w:pPr>
      <w:r w:rsidRPr="00D7167E">
        <w:rPr>
          <w:rFonts w:ascii="Times New Roman" w:hAnsi="Times New Roman"/>
          <w:sz w:val="28"/>
          <w:szCs w:val="28"/>
        </w:rPr>
        <w:t xml:space="preserve">         </w:t>
      </w:r>
      <w:r w:rsidR="00716CFF">
        <w:rPr>
          <w:rFonts w:ascii="Times New Roman" w:hAnsi="Times New Roman"/>
          <w:sz w:val="28"/>
          <w:szCs w:val="28"/>
        </w:rPr>
        <w:t xml:space="preserve">         </w:t>
      </w:r>
      <w:r w:rsidR="00D64E45" w:rsidRPr="00D7167E">
        <w:rPr>
          <w:rFonts w:ascii="Times New Roman" w:hAnsi="Times New Roman"/>
          <w:sz w:val="28"/>
          <w:szCs w:val="28"/>
        </w:rPr>
        <w:t>ZAKŁAD OPIEKI ZDROWOTNEJ W ŁAPACH</w:t>
      </w:r>
    </w:p>
    <w:p w14:paraId="49C2D2C2" w14:textId="77777777" w:rsidR="00575A1A" w:rsidRPr="00D7167E" w:rsidRDefault="00575A1A" w:rsidP="00851B66">
      <w:pPr>
        <w:spacing w:line="276" w:lineRule="auto"/>
        <w:rPr>
          <w:sz w:val="10"/>
        </w:rPr>
      </w:pPr>
    </w:p>
    <w:p w14:paraId="521C49B9" w14:textId="77777777" w:rsidR="005472EF" w:rsidRPr="00D7167E" w:rsidRDefault="005472EF" w:rsidP="00851B66">
      <w:pPr>
        <w:spacing w:line="276" w:lineRule="auto"/>
        <w:jc w:val="center"/>
        <w:rPr>
          <w:color w:val="0000FF"/>
          <w:sz w:val="24"/>
          <w:szCs w:val="28"/>
        </w:rPr>
      </w:pPr>
      <w:r w:rsidRPr="00D7167E">
        <w:rPr>
          <w:color w:val="0000FF"/>
          <w:sz w:val="24"/>
          <w:szCs w:val="28"/>
        </w:rPr>
        <w:t xml:space="preserve">           </w:t>
      </w:r>
      <w:r w:rsidR="00D64E45" w:rsidRPr="00D7167E">
        <w:rPr>
          <w:color w:val="0000FF"/>
          <w:sz w:val="24"/>
          <w:szCs w:val="28"/>
        </w:rPr>
        <w:t>18-100 Ł</w:t>
      </w:r>
      <w:r w:rsidR="00D35964" w:rsidRPr="00D7167E">
        <w:rPr>
          <w:color w:val="0000FF"/>
          <w:sz w:val="24"/>
          <w:szCs w:val="28"/>
        </w:rPr>
        <w:t>apy</w:t>
      </w:r>
      <w:r w:rsidR="00D64E45" w:rsidRPr="00D7167E">
        <w:rPr>
          <w:color w:val="0000FF"/>
          <w:sz w:val="24"/>
          <w:szCs w:val="28"/>
        </w:rPr>
        <w:t xml:space="preserve">, </w:t>
      </w:r>
      <w:r w:rsidR="00D35964" w:rsidRPr="00D7167E">
        <w:rPr>
          <w:color w:val="0000FF"/>
          <w:sz w:val="24"/>
          <w:szCs w:val="28"/>
        </w:rPr>
        <w:t>ul</w:t>
      </w:r>
      <w:r w:rsidR="00D64E45" w:rsidRPr="00D7167E">
        <w:rPr>
          <w:color w:val="0000FF"/>
          <w:sz w:val="24"/>
          <w:szCs w:val="28"/>
        </w:rPr>
        <w:t xml:space="preserve">. </w:t>
      </w:r>
      <w:r w:rsidR="004E4C3D" w:rsidRPr="00D7167E">
        <w:rPr>
          <w:color w:val="0000FF"/>
          <w:sz w:val="24"/>
          <w:szCs w:val="28"/>
        </w:rPr>
        <w:t>J</w:t>
      </w:r>
      <w:r w:rsidR="00D35964" w:rsidRPr="00D7167E">
        <w:rPr>
          <w:color w:val="0000FF"/>
          <w:sz w:val="24"/>
          <w:szCs w:val="28"/>
        </w:rPr>
        <w:t>anusza</w:t>
      </w:r>
      <w:r w:rsidR="004E4C3D" w:rsidRPr="00D7167E">
        <w:rPr>
          <w:color w:val="0000FF"/>
          <w:sz w:val="24"/>
          <w:szCs w:val="28"/>
        </w:rPr>
        <w:t xml:space="preserve"> </w:t>
      </w:r>
      <w:r w:rsidR="00D64E45" w:rsidRPr="00D7167E">
        <w:rPr>
          <w:color w:val="0000FF"/>
          <w:sz w:val="24"/>
          <w:szCs w:val="28"/>
        </w:rPr>
        <w:t>K</w:t>
      </w:r>
      <w:r w:rsidR="00D35964" w:rsidRPr="00D7167E">
        <w:rPr>
          <w:color w:val="0000FF"/>
          <w:sz w:val="24"/>
          <w:szCs w:val="28"/>
        </w:rPr>
        <w:t>orczaka</w:t>
      </w:r>
      <w:r w:rsidR="00D64E45" w:rsidRPr="00D7167E">
        <w:rPr>
          <w:color w:val="0000FF"/>
          <w:sz w:val="24"/>
          <w:szCs w:val="28"/>
        </w:rPr>
        <w:t xml:space="preserve"> 23</w:t>
      </w:r>
    </w:p>
    <w:p w14:paraId="2245119B" w14:textId="77777777" w:rsidR="00746E29" w:rsidRPr="00D7167E" w:rsidRDefault="005472EF" w:rsidP="00851B66">
      <w:pPr>
        <w:spacing w:line="276" w:lineRule="auto"/>
        <w:jc w:val="center"/>
        <w:rPr>
          <w:color w:val="0000FF"/>
          <w:sz w:val="16"/>
          <w:szCs w:val="16"/>
        </w:rPr>
      </w:pPr>
      <w:r w:rsidRPr="00D7167E">
        <w:rPr>
          <w:color w:val="0000FF"/>
          <w:szCs w:val="16"/>
        </w:rPr>
        <w:t xml:space="preserve">                </w:t>
      </w:r>
      <w:r w:rsidR="00716CFF">
        <w:rPr>
          <w:color w:val="0000FF"/>
          <w:szCs w:val="16"/>
        </w:rPr>
        <w:t xml:space="preserve">    </w:t>
      </w:r>
      <w:r w:rsidR="006F32A6" w:rsidRPr="00D7167E">
        <w:rPr>
          <w:color w:val="0000FF"/>
          <w:szCs w:val="16"/>
        </w:rPr>
        <w:t xml:space="preserve">   </w:t>
      </w:r>
      <w:r w:rsidR="00D35964" w:rsidRPr="00D7167E">
        <w:rPr>
          <w:color w:val="0000FF"/>
          <w:szCs w:val="16"/>
        </w:rPr>
        <w:t xml:space="preserve">tel. 85 814 24 38, </w:t>
      </w:r>
      <w:r w:rsidR="00261619" w:rsidRPr="00D7167E">
        <w:rPr>
          <w:color w:val="0000FF"/>
          <w:szCs w:val="16"/>
        </w:rPr>
        <w:t xml:space="preserve"> </w:t>
      </w:r>
      <w:r w:rsidR="00D35964" w:rsidRPr="00D7167E">
        <w:rPr>
          <w:color w:val="0000FF"/>
          <w:szCs w:val="16"/>
        </w:rPr>
        <w:t xml:space="preserve">85 814 24 39  </w:t>
      </w:r>
      <w:hyperlink r:id="rId10" w:history="1">
        <w:r w:rsidR="00746E29" w:rsidRPr="00D7167E">
          <w:rPr>
            <w:rStyle w:val="Hipercze"/>
            <w:szCs w:val="16"/>
            <w:u w:val="none"/>
          </w:rPr>
          <w:t>www.szpitallapy.pl</w:t>
        </w:r>
      </w:hyperlink>
      <w:r w:rsidR="00746E29" w:rsidRPr="00D7167E">
        <w:rPr>
          <w:color w:val="0000FF"/>
          <w:szCs w:val="16"/>
        </w:rPr>
        <w:t xml:space="preserve">  </w:t>
      </w:r>
      <w:r w:rsidR="0078728F" w:rsidRPr="00D7167E">
        <w:rPr>
          <w:color w:val="0000FF"/>
          <w:szCs w:val="16"/>
        </w:rPr>
        <w:t xml:space="preserve"> </w:t>
      </w:r>
      <w:hyperlink r:id="rId11" w:history="1">
        <w:r w:rsidR="00575A1A" w:rsidRPr="00D7167E">
          <w:rPr>
            <w:rStyle w:val="Hipercze"/>
            <w:szCs w:val="16"/>
            <w:u w:val="none"/>
          </w:rPr>
          <w:t>sekretariat@szpitallapy.pl</w:t>
        </w:r>
      </w:hyperlink>
      <w:r w:rsidR="00575A1A" w:rsidRPr="00D7167E">
        <w:rPr>
          <w:color w:val="0000FF"/>
          <w:sz w:val="16"/>
          <w:szCs w:val="16"/>
        </w:rPr>
        <w:t xml:space="preserve"> </w:t>
      </w:r>
    </w:p>
    <w:p w14:paraId="4EC12127" w14:textId="77777777" w:rsidR="00746E29" w:rsidRPr="00D7167E" w:rsidRDefault="00746E29" w:rsidP="00851B66">
      <w:pPr>
        <w:spacing w:line="276" w:lineRule="auto"/>
        <w:jc w:val="center"/>
        <w:rPr>
          <w:b/>
          <w:color w:val="0000FF"/>
          <w:sz w:val="12"/>
          <w:szCs w:val="28"/>
        </w:rPr>
      </w:pPr>
    </w:p>
    <w:p w14:paraId="6221B7B2" w14:textId="77777777" w:rsidR="005472EF" w:rsidRPr="00D7167E" w:rsidRDefault="008F6589" w:rsidP="00851B66">
      <w:pPr>
        <w:pStyle w:val="Nagwek1"/>
        <w:tabs>
          <w:tab w:val="left" w:pos="3544"/>
          <w:tab w:val="center" w:pos="4536"/>
          <w:tab w:val="left" w:pos="5205"/>
        </w:tabs>
        <w:spacing w:before="0"/>
        <w:contextualSpacing/>
        <w:rPr>
          <w:rFonts w:ascii="Times New Roman" w:hAnsi="Times New Roman"/>
          <w:color w:val="0000FF"/>
          <w:sz w:val="20"/>
          <w:szCs w:val="20"/>
        </w:rPr>
      </w:pPr>
      <w:r w:rsidRPr="00D7167E">
        <w:rPr>
          <w:noProof/>
          <w:color w:val="0070C0"/>
          <w:sz w:val="24"/>
        </w:rPr>
        <mc:AlternateContent>
          <mc:Choice Requires="wps">
            <w:drawing>
              <wp:anchor distT="0" distB="0" distL="114300" distR="114300" simplePos="0" relativeHeight="251659264" behindDoc="0" locked="0" layoutInCell="1" allowOverlap="1" wp14:anchorId="68BFD15B" wp14:editId="21CF81A7">
                <wp:simplePos x="0" y="0"/>
                <wp:positionH relativeFrom="column">
                  <wp:posOffset>-90805</wp:posOffset>
                </wp:positionH>
                <wp:positionV relativeFrom="paragraph">
                  <wp:posOffset>175260</wp:posOffset>
                </wp:positionV>
                <wp:extent cx="6086475" cy="635"/>
                <wp:effectExtent l="9525" t="13970" r="952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635"/>
                        </a:xfrm>
                        <a:prstGeom prst="straightConnector1">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29F3DE" id="_x0000_t32" coordsize="21600,21600" o:spt="32" o:oned="t" path="m,l21600,21600e" filled="f">
                <v:path arrowok="t" fillok="f" o:connecttype="none"/>
                <o:lock v:ext="edit" shapetype="t"/>
              </v:shapetype>
              <v:shape id="AutoShape 2" o:spid="_x0000_s1026" type="#_x0000_t32" style="position:absolute;margin-left:-7.15pt;margin-top:13.8pt;width:479.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" strokecolor="blue">
                <v:shadow color="#243f60 [1604]" opacity=".5" offset="1pt"/>
              </v:shape>
            </w:pict>
          </mc:Fallback>
        </mc:AlternateContent>
      </w:r>
      <w:r w:rsidR="00746E29" w:rsidRPr="00D7167E">
        <w:rPr>
          <w:rFonts w:ascii="Times New Roman" w:hAnsi="Times New Roman"/>
          <w:color w:val="0000FF"/>
          <w:sz w:val="20"/>
          <w:szCs w:val="20"/>
        </w:rPr>
        <w:t xml:space="preserve">                                </w:t>
      </w:r>
      <w:r w:rsidR="00947230" w:rsidRPr="00D7167E">
        <w:rPr>
          <w:rFonts w:ascii="Times New Roman" w:hAnsi="Times New Roman"/>
          <w:color w:val="0000FF"/>
          <w:sz w:val="20"/>
          <w:szCs w:val="20"/>
        </w:rPr>
        <w:t xml:space="preserve"> </w:t>
      </w:r>
      <w:r w:rsidR="00746E29" w:rsidRPr="00D7167E">
        <w:rPr>
          <w:rFonts w:ascii="Times New Roman" w:hAnsi="Times New Roman"/>
          <w:color w:val="0000FF"/>
          <w:sz w:val="20"/>
          <w:szCs w:val="20"/>
        </w:rPr>
        <w:t>NIP: 966-13-19-909</w:t>
      </w:r>
      <w:r w:rsidR="00D64E45" w:rsidRPr="00D7167E">
        <w:rPr>
          <w:rFonts w:ascii="Times New Roman" w:hAnsi="Times New Roman"/>
          <w:color w:val="0000FF"/>
          <w:sz w:val="20"/>
          <w:szCs w:val="20"/>
        </w:rPr>
        <w:tab/>
      </w:r>
      <w:r w:rsidR="00D64E45" w:rsidRPr="00D7167E">
        <w:rPr>
          <w:rFonts w:ascii="Times New Roman" w:hAnsi="Times New Roman"/>
          <w:color w:val="0000FF"/>
          <w:sz w:val="20"/>
          <w:szCs w:val="20"/>
        </w:rPr>
        <w:tab/>
      </w:r>
      <w:r w:rsidR="00D64E45" w:rsidRPr="00D7167E">
        <w:rPr>
          <w:rFonts w:ascii="Times New Roman" w:hAnsi="Times New Roman"/>
          <w:color w:val="0000FF"/>
          <w:sz w:val="20"/>
          <w:szCs w:val="20"/>
        </w:rPr>
        <w:tab/>
        <w:t>REGON:</w:t>
      </w:r>
      <w:r w:rsidR="006F32A6" w:rsidRPr="00D7167E">
        <w:rPr>
          <w:rFonts w:ascii="Times New Roman" w:hAnsi="Times New Roman"/>
          <w:color w:val="0000FF"/>
          <w:sz w:val="20"/>
          <w:szCs w:val="20"/>
        </w:rPr>
        <w:t xml:space="preserve"> </w:t>
      </w:r>
      <w:r w:rsidR="00D64E45" w:rsidRPr="00D7167E">
        <w:rPr>
          <w:rFonts w:ascii="Times New Roman" w:hAnsi="Times New Roman"/>
          <w:color w:val="0000FF"/>
          <w:sz w:val="20"/>
          <w:szCs w:val="20"/>
        </w:rPr>
        <w:t>050644804</w:t>
      </w:r>
    </w:p>
    <w:p w14:paraId="3AC8B65F" w14:textId="77777777" w:rsidR="00AF6E5E" w:rsidRDefault="00AF6E5E" w:rsidP="000202E0">
      <w:pPr>
        <w:spacing w:after="160" w:line="254" w:lineRule="auto"/>
        <w:ind w:left="6237"/>
        <w:rPr>
          <w:rFonts w:ascii="Calibri" w:eastAsia="Calibri" w:hAnsi="Calibri" w:cs="Calibri"/>
          <w:color w:val="00000A"/>
          <w:sz w:val="22"/>
          <w:szCs w:val="22"/>
          <w:lang w:eastAsia="en-US"/>
        </w:rPr>
      </w:pPr>
    </w:p>
    <w:p w14:paraId="638E5A89" w14:textId="2E34C7B1" w:rsidR="00AF6E5E" w:rsidRPr="00AF6E5E" w:rsidRDefault="00AF6E5E" w:rsidP="00AF6E5E">
      <w:pPr>
        <w:spacing w:after="120"/>
        <w:jc w:val="right"/>
        <w:rPr>
          <w:rFonts w:ascii="Calibri" w:eastAsia="Calibri" w:hAnsi="Calibri" w:cs="Calibri"/>
          <w:color w:val="00000A"/>
          <w:sz w:val="22"/>
          <w:szCs w:val="22"/>
          <w:lang w:eastAsia="en-US"/>
        </w:rPr>
      </w:pPr>
      <w:r w:rsidRPr="008B18C8">
        <w:rPr>
          <w:rFonts w:ascii="Calibri" w:eastAsia="Calibri" w:hAnsi="Calibri" w:cs="Calibri"/>
          <w:color w:val="00000A"/>
          <w:sz w:val="22"/>
          <w:szCs w:val="22"/>
          <w:lang w:eastAsia="en-US"/>
        </w:rPr>
        <w:t>Ła</w:t>
      </w:r>
      <w:r w:rsidRPr="005B6177">
        <w:rPr>
          <w:rFonts w:ascii="Calibri" w:eastAsia="Calibri" w:hAnsi="Calibri" w:cs="Calibri"/>
          <w:color w:val="00000A"/>
          <w:sz w:val="22"/>
          <w:szCs w:val="22"/>
          <w:lang w:eastAsia="en-US"/>
        </w:rPr>
        <w:t xml:space="preserve">py, </w:t>
      </w:r>
      <w:r w:rsidR="005B6177" w:rsidRPr="005B6177">
        <w:rPr>
          <w:rFonts w:ascii="Calibri" w:eastAsia="Calibri" w:hAnsi="Calibri" w:cs="Calibri"/>
          <w:color w:val="00000A"/>
          <w:sz w:val="22"/>
          <w:szCs w:val="22"/>
          <w:lang w:eastAsia="en-US"/>
        </w:rPr>
        <w:t>12</w:t>
      </w:r>
      <w:r w:rsidR="00CD2C8A" w:rsidRPr="005B6177">
        <w:rPr>
          <w:rFonts w:ascii="Calibri" w:eastAsia="Calibri" w:hAnsi="Calibri" w:cs="Calibri"/>
          <w:color w:val="00000A"/>
          <w:sz w:val="22"/>
          <w:szCs w:val="22"/>
          <w:lang w:eastAsia="en-US"/>
        </w:rPr>
        <w:t>.</w:t>
      </w:r>
      <w:r w:rsidR="00D9023D" w:rsidRPr="005B6177">
        <w:rPr>
          <w:rFonts w:ascii="Calibri" w:eastAsia="Calibri" w:hAnsi="Calibri" w:cs="Calibri"/>
          <w:color w:val="00000A"/>
          <w:sz w:val="22"/>
          <w:szCs w:val="22"/>
          <w:lang w:eastAsia="en-US"/>
        </w:rPr>
        <w:t>0</w:t>
      </w:r>
      <w:r w:rsidR="00585F02" w:rsidRPr="005B6177">
        <w:rPr>
          <w:rFonts w:ascii="Calibri" w:eastAsia="Calibri" w:hAnsi="Calibri" w:cs="Calibri"/>
          <w:color w:val="00000A"/>
          <w:sz w:val="22"/>
          <w:szCs w:val="22"/>
          <w:lang w:eastAsia="en-US"/>
        </w:rPr>
        <w:t>5</w:t>
      </w:r>
      <w:r w:rsidRPr="00CD2C8A">
        <w:rPr>
          <w:rFonts w:ascii="Calibri" w:eastAsia="Calibri" w:hAnsi="Calibri" w:cs="Calibri"/>
          <w:color w:val="00000A"/>
          <w:sz w:val="22"/>
          <w:szCs w:val="22"/>
          <w:lang w:eastAsia="en-US"/>
        </w:rPr>
        <w:t>.202</w:t>
      </w:r>
      <w:r w:rsidR="00D9023D">
        <w:rPr>
          <w:rFonts w:ascii="Calibri" w:eastAsia="Calibri" w:hAnsi="Calibri" w:cs="Calibri"/>
          <w:color w:val="00000A"/>
          <w:sz w:val="22"/>
          <w:szCs w:val="22"/>
          <w:lang w:eastAsia="en-US"/>
        </w:rPr>
        <w:t>6</w:t>
      </w:r>
      <w:r w:rsidRPr="005D7DFC">
        <w:rPr>
          <w:rFonts w:ascii="Calibri" w:eastAsia="Calibri" w:hAnsi="Calibri" w:cs="Calibri"/>
          <w:color w:val="00000A"/>
          <w:sz w:val="22"/>
          <w:szCs w:val="22"/>
          <w:lang w:eastAsia="en-US"/>
        </w:rPr>
        <w:t xml:space="preserve"> r.</w:t>
      </w:r>
    </w:p>
    <w:p w14:paraId="56392045" w14:textId="2EDD14E9" w:rsidR="009756CF" w:rsidRPr="00100388" w:rsidRDefault="00AF6E5E" w:rsidP="00100388">
      <w:pPr>
        <w:jc w:val="both"/>
        <w:rPr>
          <w:rFonts w:ascii="Calibri" w:eastAsia="Calibri" w:hAnsi="Calibri" w:cs="Calibri"/>
          <w:color w:val="00000A"/>
          <w:sz w:val="22"/>
          <w:szCs w:val="22"/>
          <w:lang w:eastAsia="en-US"/>
        </w:rPr>
      </w:pPr>
      <w:r w:rsidRPr="00E94B4C">
        <w:rPr>
          <w:rFonts w:ascii="Calibri" w:eastAsia="Calibri" w:hAnsi="Calibri" w:cs="Calibri"/>
          <w:color w:val="00000A"/>
          <w:sz w:val="22"/>
          <w:szCs w:val="22"/>
          <w:lang w:eastAsia="en-US"/>
        </w:rPr>
        <w:t>DZP.26</w:t>
      </w:r>
      <w:r w:rsidR="007A60D7">
        <w:rPr>
          <w:rFonts w:ascii="Calibri" w:eastAsia="Calibri" w:hAnsi="Calibri" w:cs="Calibri"/>
          <w:color w:val="00000A"/>
          <w:sz w:val="22"/>
          <w:szCs w:val="22"/>
          <w:lang w:eastAsia="en-US"/>
        </w:rPr>
        <w:t>4.</w:t>
      </w:r>
      <w:r w:rsidR="00BD28B3">
        <w:rPr>
          <w:rFonts w:ascii="Calibri" w:eastAsia="Calibri" w:hAnsi="Calibri" w:cs="Calibri"/>
          <w:color w:val="00000A"/>
          <w:sz w:val="22"/>
          <w:szCs w:val="22"/>
          <w:lang w:eastAsia="en-US"/>
        </w:rPr>
        <w:t>2</w:t>
      </w:r>
      <w:r w:rsidR="0000142D">
        <w:rPr>
          <w:rFonts w:ascii="Calibri" w:eastAsia="Calibri" w:hAnsi="Calibri" w:cs="Calibri"/>
          <w:color w:val="00000A"/>
          <w:sz w:val="22"/>
          <w:szCs w:val="22"/>
          <w:lang w:eastAsia="en-US"/>
        </w:rPr>
        <w:t>.</w:t>
      </w:r>
      <w:r w:rsidR="007A60D7">
        <w:rPr>
          <w:rFonts w:ascii="Calibri" w:eastAsia="Calibri" w:hAnsi="Calibri" w:cs="Calibri"/>
          <w:color w:val="00000A"/>
          <w:sz w:val="22"/>
          <w:szCs w:val="22"/>
          <w:lang w:eastAsia="en-US"/>
        </w:rPr>
        <w:t>DZP.ZO.</w:t>
      </w:r>
      <w:r w:rsidR="00585F02">
        <w:rPr>
          <w:rFonts w:ascii="Calibri" w:eastAsia="Calibri" w:hAnsi="Calibri" w:cs="Calibri"/>
          <w:color w:val="00000A"/>
          <w:sz w:val="22"/>
          <w:szCs w:val="22"/>
          <w:lang w:eastAsia="en-US"/>
        </w:rPr>
        <w:t>3</w:t>
      </w:r>
      <w:r w:rsidRPr="00E94B4C">
        <w:rPr>
          <w:rFonts w:ascii="Calibri" w:eastAsia="Calibri" w:hAnsi="Calibri" w:cs="Calibri"/>
          <w:color w:val="00000A"/>
          <w:sz w:val="22"/>
          <w:szCs w:val="22"/>
          <w:lang w:eastAsia="en-US"/>
        </w:rPr>
        <w:t>/202</w:t>
      </w:r>
      <w:r w:rsidR="00D9023D">
        <w:rPr>
          <w:rFonts w:ascii="Calibri" w:eastAsia="Calibri" w:hAnsi="Calibri" w:cs="Calibri"/>
          <w:color w:val="00000A"/>
          <w:sz w:val="22"/>
          <w:szCs w:val="22"/>
          <w:lang w:eastAsia="en-US"/>
        </w:rPr>
        <w:t>6</w:t>
      </w:r>
    </w:p>
    <w:p w14:paraId="3EE19C9D" w14:textId="4A37B575" w:rsidR="00F4493E" w:rsidRPr="00E94B4C" w:rsidRDefault="00AF6E5E" w:rsidP="00380467">
      <w:pPr>
        <w:spacing w:after="160"/>
        <w:ind w:left="6237"/>
        <w:rPr>
          <w:rFonts w:ascii="Calibri" w:eastAsia="Calibri" w:hAnsi="Calibri" w:cs="Calibri"/>
          <w:b/>
          <w:bCs/>
          <w:color w:val="00000A"/>
          <w:sz w:val="22"/>
          <w:szCs w:val="22"/>
          <w:lang w:eastAsia="en-US"/>
        </w:rPr>
      </w:pPr>
      <w:r w:rsidRPr="00E94B4C">
        <w:rPr>
          <w:rFonts w:ascii="Calibri" w:eastAsia="Calibri" w:hAnsi="Calibri" w:cs="Calibri"/>
          <w:b/>
          <w:bCs/>
          <w:color w:val="00000A"/>
          <w:sz w:val="22"/>
          <w:szCs w:val="22"/>
          <w:lang w:eastAsia="en-US"/>
        </w:rPr>
        <w:t xml:space="preserve">Wszyscy Wykonawcy / Uczestnicy postępowania </w:t>
      </w:r>
    </w:p>
    <w:p w14:paraId="3A7D8E0D" w14:textId="2B04A237" w:rsidR="00AF6E5E" w:rsidRDefault="00AF6E5E" w:rsidP="00380467">
      <w:pPr>
        <w:jc w:val="center"/>
        <w:rPr>
          <w:rFonts w:asciiTheme="minorHAnsi" w:eastAsia="Calibri" w:hAnsiTheme="minorHAnsi" w:cstheme="minorHAnsi"/>
          <w:b/>
          <w:bCs/>
          <w:color w:val="00000A"/>
          <w:sz w:val="22"/>
          <w:szCs w:val="22"/>
          <w:lang w:eastAsia="en-US"/>
        </w:rPr>
      </w:pPr>
      <w:r w:rsidRPr="00E94B4C">
        <w:rPr>
          <w:rFonts w:asciiTheme="minorHAnsi" w:eastAsia="Calibri" w:hAnsiTheme="minorHAnsi" w:cstheme="minorHAnsi"/>
          <w:b/>
          <w:bCs/>
          <w:color w:val="00000A"/>
          <w:sz w:val="22"/>
          <w:szCs w:val="22"/>
          <w:lang w:eastAsia="en-US"/>
        </w:rPr>
        <w:t>TREŚĆ PYTAŃ Z UDZIELONYMI ODPOWIEDZIAMI</w:t>
      </w:r>
    </w:p>
    <w:p w14:paraId="6BCFE7ED" w14:textId="77777777" w:rsidR="0000142D" w:rsidRPr="00E94B4C" w:rsidRDefault="0000142D" w:rsidP="00380467">
      <w:pPr>
        <w:jc w:val="center"/>
        <w:rPr>
          <w:rFonts w:asciiTheme="minorHAnsi" w:eastAsia="Calibri" w:hAnsiTheme="minorHAnsi" w:cstheme="minorHAnsi"/>
          <w:b/>
          <w:bCs/>
          <w:color w:val="00000A"/>
          <w:sz w:val="22"/>
          <w:szCs w:val="22"/>
          <w:lang w:eastAsia="en-US"/>
        </w:rPr>
      </w:pPr>
    </w:p>
    <w:p w14:paraId="663484DC" w14:textId="1FAF4B2A" w:rsidR="001B216D" w:rsidRDefault="00AF6E5E" w:rsidP="007A60D7">
      <w:pPr>
        <w:spacing w:after="120"/>
        <w:ind w:firstLine="708"/>
        <w:jc w:val="both"/>
        <w:rPr>
          <w:rFonts w:asciiTheme="minorHAnsi" w:eastAsia="Calibri" w:hAnsiTheme="minorHAnsi" w:cstheme="minorHAnsi"/>
          <w:color w:val="00000A"/>
          <w:sz w:val="22"/>
          <w:szCs w:val="22"/>
          <w:lang w:eastAsia="en-US"/>
        </w:rPr>
      </w:pPr>
      <w:r w:rsidRPr="00E94B4C">
        <w:rPr>
          <w:rFonts w:asciiTheme="minorHAnsi" w:eastAsia="Calibri" w:hAnsiTheme="minorHAnsi" w:cstheme="minorHAnsi"/>
          <w:color w:val="00000A"/>
          <w:sz w:val="22"/>
          <w:szCs w:val="22"/>
          <w:lang w:eastAsia="en-US"/>
        </w:rPr>
        <w:t xml:space="preserve">Zamawiający, Samodzielny Publiczny Zakład Opieki Zdrowotnej w Łapach, </w:t>
      </w:r>
      <w:r w:rsidR="007A60D7" w:rsidRPr="007A60D7">
        <w:rPr>
          <w:rFonts w:asciiTheme="minorHAnsi" w:eastAsia="Calibri" w:hAnsiTheme="minorHAnsi" w:cstheme="minorHAnsi"/>
          <w:color w:val="00000A"/>
          <w:sz w:val="22"/>
          <w:szCs w:val="22"/>
          <w:lang w:eastAsia="en-US"/>
        </w:rPr>
        <w:t>w odpowiedzi</w:t>
      </w:r>
      <w:r w:rsidR="007A60D7">
        <w:rPr>
          <w:rFonts w:asciiTheme="minorHAnsi" w:eastAsia="Calibri" w:hAnsiTheme="minorHAnsi" w:cstheme="minorHAnsi"/>
          <w:color w:val="00000A"/>
          <w:sz w:val="22"/>
          <w:szCs w:val="22"/>
          <w:lang w:eastAsia="en-US"/>
        </w:rPr>
        <w:t xml:space="preserve"> </w:t>
      </w:r>
      <w:r w:rsidR="007A60D7" w:rsidRPr="007A60D7">
        <w:rPr>
          <w:rFonts w:asciiTheme="minorHAnsi" w:eastAsia="Calibri" w:hAnsiTheme="minorHAnsi" w:cstheme="minorHAnsi"/>
          <w:color w:val="00000A"/>
          <w:sz w:val="22"/>
          <w:szCs w:val="22"/>
          <w:lang w:eastAsia="en-US"/>
        </w:rPr>
        <w:t>na wniosek Wykonawców o wyjaśnienie treści zapytania ofertowego pn</w:t>
      </w:r>
      <w:r w:rsidRPr="00BA4231">
        <w:rPr>
          <w:rFonts w:asciiTheme="minorHAnsi" w:eastAsia="Calibri" w:hAnsiTheme="minorHAnsi" w:cstheme="minorHAnsi"/>
          <w:color w:val="00000A"/>
          <w:sz w:val="22"/>
          <w:szCs w:val="22"/>
          <w:lang w:eastAsia="en-US"/>
        </w:rPr>
        <w:t>.</w:t>
      </w:r>
      <w:r w:rsidR="00AF3FBF" w:rsidRPr="00BA4231">
        <w:rPr>
          <w:rFonts w:asciiTheme="minorHAnsi" w:hAnsiTheme="minorHAnsi" w:cstheme="minorHAnsi"/>
        </w:rPr>
        <w:t xml:space="preserve"> </w:t>
      </w:r>
      <w:r w:rsidR="00AF3FBF" w:rsidRPr="00BA4231">
        <w:rPr>
          <w:rFonts w:asciiTheme="minorHAnsi" w:eastAsia="Calibri" w:hAnsiTheme="minorHAnsi" w:cstheme="minorHAnsi"/>
          <w:color w:val="00000A"/>
          <w:sz w:val="22"/>
          <w:szCs w:val="22"/>
          <w:lang w:eastAsia="en-US"/>
        </w:rPr>
        <w:t>„</w:t>
      </w:r>
      <w:r w:rsidR="007A41C5" w:rsidRPr="007A41C5">
        <w:rPr>
          <w:rFonts w:asciiTheme="minorHAnsi" w:eastAsia="Calibri" w:hAnsiTheme="minorHAnsi" w:cstheme="minorHAnsi"/>
          <w:b/>
          <w:bCs/>
          <w:color w:val="00000A"/>
          <w:sz w:val="22"/>
          <w:szCs w:val="22"/>
          <w:lang w:eastAsia="en-US"/>
        </w:rPr>
        <w:t>Dostawa materiałów opatrunkowych</w:t>
      </w:r>
      <w:r w:rsidR="007A60D7" w:rsidRPr="007A60D7">
        <w:rPr>
          <w:rFonts w:asciiTheme="minorHAnsi" w:eastAsia="Calibri" w:hAnsiTheme="minorHAnsi" w:cstheme="minorHAnsi"/>
          <w:b/>
          <w:bCs/>
          <w:color w:val="00000A"/>
          <w:sz w:val="22"/>
          <w:szCs w:val="22"/>
          <w:lang w:eastAsia="en-US"/>
        </w:rPr>
        <w:t>”</w:t>
      </w:r>
      <w:r w:rsidRPr="00BA4231">
        <w:rPr>
          <w:rFonts w:asciiTheme="minorHAnsi" w:eastAsia="Calibri" w:hAnsiTheme="minorHAnsi" w:cstheme="minorHAnsi"/>
          <w:b/>
          <w:bCs/>
          <w:sz w:val="22"/>
          <w:szCs w:val="22"/>
          <w:lang w:eastAsia="en-US"/>
        </w:rPr>
        <w:t xml:space="preserve">, (Znak </w:t>
      </w:r>
      <w:r w:rsidR="007A60D7">
        <w:rPr>
          <w:rFonts w:asciiTheme="minorHAnsi" w:eastAsia="Calibri" w:hAnsiTheme="minorHAnsi" w:cstheme="minorHAnsi"/>
          <w:b/>
          <w:bCs/>
          <w:sz w:val="22"/>
          <w:szCs w:val="22"/>
          <w:lang w:eastAsia="en-US"/>
        </w:rPr>
        <w:t>zapytania ofertowego</w:t>
      </w:r>
      <w:r w:rsidRPr="00BA4231">
        <w:rPr>
          <w:rFonts w:asciiTheme="minorHAnsi" w:eastAsia="Calibri" w:hAnsiTheme="minorHAnsi" w:cstheme="minorHAnsi"/>
          <w:b/>
          <w:bCs/>
          <w:sz w:val="22"/>
          <w:szCs w:val="22"/>
          <w:lang w:eastAsia="en-US"/>
        </w:rPr>
        <w:t>:</w:t>
      </w:r>
      <w:r w:rsidR="007A60D7">
        <w:rPr>
          <w:rFonts w:asciiTheme="minorHAnsi" w:eastAsia="Calibri" w:hAnsiTheme="minorHAnsi" w:cstheme="minorHAnsi"/>
          <w:b/>
          <w:bCs/>
          <w:sz w:val="22"/>
          <w:szCs w:val="22"/>
          <w:lang w:eastAsia="en-US"/>
        </w:rPr>
        <w:t xml:space="preserve"> DZP.</w:t>
      </w:r>
      <w:r w:rsidRPr="00BA4231">
        <w:rPr>
          <w:rFonts w:asciiTheme="minorHAnsi" w:eastAsia="Calibri" w:hAnsiTheme="minorHAnsi" w:cstheme="minorHAnsi"/>
          <w:b/>
          <w:bCs/>
          <w:sz w:val="22"/>
          <w:szCs w:val="22"/>
          <w:lang w:eastAsia="en-US"/>
        </w:rPr>
        <w:t>Z</w:t>
      </w:r>
      <w:r w:rsidR="007A60D7">
        <w:rPr>
          <w:rFonts w:asciiTheme="minorHAnsi" w:eastAsia="Calibri" w:hAnsiTheme="minorHAnsi" w:cstheme="minorHAnsi"/>
          <w:b/>
          <w:bCs/>
          <w:sz w:val="22"/>
          <w:szCs w:val="22"/>
          <w:lang w:eastAsia="en-US"/>
        </w:rPr>
        <w:t>O.</w:t>
      </w:r>
      <w:r w:rsidR="00585F02">
        <w:rPr>
          <w:rFonts w:asciiTheme="minorHAnsi" w:eastAsia="Calibri" w:hAnsiTheme="minorHAnsi" w:cstheme="minorHAnsi"/>
          <w:b/>
          <w:bCs/>
          <w:sz w:val="22"/>
          <w:szCs w:val="22"/>
          <w:lang w:eastAsia="en-US"/>
        </w:rPr>
        <w:t>3</w:t>
      </w:r>
      <w:r w:rsidRPr="00BA4231">
        <w:rPr>
          <w:rFonts w:asciiTheme="minorHAnsi" w:eastAsia="Calibri" w:hAnsiTheme="minorHAnsi" w:cstheme="minorHAnsi"/>
          <w:b/>
          <w:bCs/>
          <w:sz w:val="22"/>
          <w:szCs w:val="22"/>
          <w:lang w:eastAsia="en-US"/>
        </w:rPr>
        <w:t>/202</w:t>
      </w:r>
      <w:r w:rsidR="00D9023D" w:rsidRPr="00BA4231">
        <w:rPr>
          <w:rFonts w:asciiTheme="minorHAnsi" w:eastAsia="Calibri" w:hAnsiTheme="minorHAnsi" w:cstheme="minorHAnsi"/>
          <w:b/>
          <w:bCs/>
          <w:sz w:val="22"/>
          <w:szCs w:val="22"/>
          <w:lang w:eastAsia="en-US"/>
        </w:rPr>
        <w:t>6</w:t>
      </w:r>
      <w:r w:rsidRPr="00BA4231">
        <w:rPr>
          <w:rFonts w:asciiTheme="minorHAnsi" w:eastAsia="Calibri" w:hAnsiTheme="minorHAnsi" w:cstheme="minorHAnsi"/>
          <w:b/>
          <w:bCs/>
          <w:color w:val="00000A"/>
          <w:sz w:val="22"/>
          <w:szCs w:val="22"/>
          <w:lang w:eastAsia="en-US"/>
        </w:rPr>
        <w:t>)</w:t>
      </w:r>
      <w:r w:rsidRPr="00BA4231">
        <w:rPr>
          <w:rFonts w:asciiTheme="minorHAnsi" w:eastAsia="Calibri" w:hAnsiTheme="minorHAnsi" w:cstheme="minorHAnsi"/>
          <w:color w:val="00000A"/>
          <w:sz w:val="22"/>
          <w:szCs w:val="22"/>
          <w:lang w:eastAsia="en-US"/>
        </w:rPr>
        <w:t>, przekazuje poniżej treść pytań</w:t>
      </w:r>
      <w:r w:rsidR="007A60D7">
        <w:rPr>
          <w:rFonts w:asciiTheme="minorHAnsi" w:eastAsia="Calibri" w:hAnsiTheme="minorHAnsi" w:cstheme="minorHAnsi"/>
          <w:color w:val="00000A"/>
          <w:sz w:val="22"/>
          <w:szCs w:val="22"/>
          <w:lang w:eastAsia="en-US"/>
        </w:rPr>
        <w:t xml:space="preserve"> </w:t>
      </w:r>
      <w:r w:rsidRPr="00BA4231">
        <w:rPr>
          <w:rFonts w:asciiTheme="minorHAnsi" w:eastAsia="Calibri" w:hAnsiTheme="minorHAnsi" w:cstheme="minorHAnsi"/>
          <w:color w:val="00000A"/>
          <w:sz w:val="22"/>
          <w:szCs w:val="22"/>
          <w:lang w:eastAsia="en-US"/>
        </w:rPr>
        <w:t>wraz z odpowiedziami:</w:t>
      </w:r>
    </w:p>
    <w:p w14:paraId="65E7CE04" w14:textId="77777777" w:rsidR="007A60D7" w:rsidRPr="007A60D7" w:rsidRDefault="007A60D7" w:rsidP="007A60D7">
      <w:pPr>
        <w:spacing w:after="120"/>
        <w:ind w:firstLine="708"/>
        <w:jc w:val="both"/>
        <w:rPr>
          <w:rFonts w:asciiTheme="minorHAnsi" w:eastAsia="Calibri" w:hAnsiTheme="minorHAnsi" w:cstheme="minorHAnsi"/>
          <w:color w:val="00000A"/>
          <w:sz w:val="2"/>
          <w:szCs w:val="22"/>
          <w:lang w:eastAsia="en-US"/>
        </w:rPr>
      </w:pPr>
    </w:p>
    <w:p w14:paraId="27FA8229" w14:textId="5B06970E" w:rsidR="00D9023D" w:rsidRPr="00BA4231" w:rsidRDefault="00A344B1" w:rsidP="00D9023D">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Pytanie nr 1</w:t>
      </w:r>
      <w:r w:rsidR="00100388" w:rsidRPr="00BA4231">
        <w:rPr>
          <w:rFonts w:asciiTheme="minorHAnsi" w:eastAsia="Calibri" w:hAnsiTheme="minorHAnsi" w:cstheme="minorHAnsi"/>
          <w:b/>
          <w:bCs/>
          <w:color w:val="00000A"/>
          <w:sz w:val="22"/>
          <w:szCs w:val="22"/>
          <w:u w:val="single"/>
          <w:lang w:eastAsia="en-US"/>
        </w:rPr>
        <w:t xml:space="preserve"> – </w:t>
      </w:r>
      <w:r w:rsidR="00585F02">
        <w:rPr>
          <w:rFonts w:asciiTheme="minorHAnsi" w:eastAsia="Calibri" w:hAnsiTheme="minorHAnsi" w:cstheme="minorHAnsi"/>
          <w:b/>
          <w:bCs/>
          <w:color w:val="00000A"/>
          <w:sz w:val="22"/>
          <w:szCs w:val="22"/>
          <w:u w:val="single"/>
          <w:lang w:eastAsia="en-US"/>
        </w:rPr>
        <w:t>Pakiet 4 poz. 1</w:t>
      </w:r>
    </w:p>
    <w:p w14:paraId="22AB4AFC" w14:textId="77777777" w:rsidR="00BD28B3" w:rsidRDefault="00BD28B3" w:rsidP="00A348D5">
      <w:pPr>
        <w:jc w:val="both"/>
        <w:rPr>
          <w:rFonts w:asciiTheme="minorHAnsi" w:eastAsia="Calibri" w:hAnsiTheme="minorHAnsi" w:cstheme="minorHAnsi"/>
          <w:bCs/>
          <w:color w:val="00000A"/>
          <w:sz w:val="22"/>
          <w:szCs w:val="22"/>
          <w:lang w:eastAsia="en-US"/>
        </w:rPr>
      </w:pPr>
      <w:r w:rsidRPr="00BD28B3">
        <w:rPr>
          <w:rFonts w:asciiTheme="minorHAnsi" w:eastAsia="Calibri" w:hAnsiTheme="minorHAnsi" w:cstheme="minorHAnsi"/>
          <w:bCs/>
          <w:color w:val="00000A"/>
          <w:sz w:val="22"/>
          <w:szCs w:val="22"/>
          <w:lang w:eastAsia="en-US"/>
        </w:rPr>
        <w:t>Czy Zamawiający wymaga aby w pakiecie nr 4, pozycji nr 1 opatrunek posiadał potwierdzenie bariery folii dla wirusów =&gt;27nm przez niezależne laboratorium na podstawie badań statystycznie znamiennej ilości próbek (min 32).</w:t>
      </w:r>
    </w:p>
    <w:p w14:paraId="023D7D57" w14:textId="11D14F1B" w:rsidR="00E83C97" w:rsidRPr="00F37242" w:rsidRDefault="00A344B1" w:rsidP="00A348D5">
      <w:pPr>
        <w:jc w:val="both"/>
        <w:rPr>
          <w:rFonts w:asciiTheme="minorHAnsi" w:eastAsia="Calibri" w:hAnsiTheme="minorHAnsi" w:cstheme="minorHAnsi"/>
          <w:b/>
          <w:bCs/>
          <w:color w:val="00000A"/>
          <w:sz w:val="22"/>
          <w:szCs w:val="22"/>
          <w:u w:val="single"/>
          <w:lang w:eastAsia="en-US"/>
        </w:rPr>
      </w:pPr>
      <w:r w:rsidRPr="00F37242">
        <w:rPr>
          <w:rFonts w:asciiTheme="minorHAnsi" w:eastAsia="Calibri" w:hAnsiTheme="minorHAnsi" w:cstheme="minorHAnsi"/>
          <w:b/>
          <w:bCs/>
          <w:color w:val="00000A"/>
          <w:sz w:val="22"/>
          <w:szCs w:val="22"/>
          <w:u w:val="single"/>
          <w:lang w:eastAsia="en-US"/>
        </w:rPr>
        <w:t>Odpowiedź:</w:t>
      </w:r>
      <w:r w:rsidR="00A779E0" w:rsidRPr="00F37242">
        <w:rPr>
          <w:rFonts w:asciiTheme="minorHAnsi" w:hAnsiTheme="minorHAnsi" w:cstheme="minorHAnsi"/>
          <w:b/>
          <w:sz w:val="22"/>
          <w:szCs w:val="22"/>
          <w:u w:val="single"/>
        </w:rPr>
        <w:t xml:space="preserve"> </w:t>
      </w:r>
      <w:r w:rsidR="005C7DD5" w:rsidRPr="005C7DD5">
        <w:rPr>
          <w:rFonts w:asciiTheme="minorHAnsi" w:hAnsiTheme="minorHAnsi" w:cstheme="minorHAnsi"/>
          <w:b/>
          <w:sz w:val="22"/>
          <w:szCs w:val="22"/>
          <w:u w:val="single"/>
        </w:rPr>
        <w:t>Zamawiający dopuszcza</w:t>
      </w:r>
      <w:r w:rsidR="005C7DD5">
        <w:rPr>
          <w:rFonts w:asciiTheme="minorHAnsi" w:hAnsiTheme="minorHAnsi" w:cstheme="minorHAnsi"/>
          <w:b/>
          <w:sz w:val="22"/>
          <w:szCs w:val="22"/>
          <w:u w:val="single"/>
        </w:rPr>
        <w:t>.</w:t>
      </w:r>
    </w:p>
    <w:p w14:paraId="001B3AA7" w14:textId="77777777" w:rsidR="00A348D5" w:rsidRPr="00A348D5" w:rsidRDefault="00A348D5" w:rsidP="00A348D5">
      <w:pPr>
        <w:jc w:val="both"/>
        <w:rPr>
          <w:rFonts w:asciiTheme="minorHAnsi" w:eastAsia="Calibri" w:hAnsiTheme="minorHAnsi" w:cstheme="minorHAnsi"/>
          <w:b/>
          <w:bCs/>
          <w:color w:val="00000A"/>
          <w:sz w:val="22"/>
          <w:szCs w:val="22"/>
          <w:u w:val="single"/>
          <w:lang w:eastAsia="en-US"/>
        </w:rPr>
      </w:pPr>
    </w:p>
    <w:p w14:paraId="7CD0AFF2" w14:textId="34E31846" w:rsidR="00A348D5" w:rsidRPr="00BA4231" w:rsidRDefault="00A348D5" w:rsidP="00A348D5">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sidR="00585F02">
        <w:rPr>
          <w:rFonts w:asciiTheme="minorHAnsi" w:eastAsia="Calibri" w:hAnsiTheme="minorHAnsi" w:cstheme="minorHAnsi"/>
          <w:b/>
          <w:bCs/>
          <w:color w:val="00000A"/>
          <w:sz w:val="22"/>
          <w:szCs w:val="22"/>
          <w:u w:val="single"/>
          <w:lang w:eastAsia="en-US"/>
        </w:rPr>
        <w:t>2</w:t>
      </w:r>
      <w:r w:rsidRPr="00BA4231">
        <w:rPr>
          <w:rFonts w:asciiTheme="minorHAnsi" w:eastAsia="Calibri" w:hAnsiTheme="minorHAnsi" w:cstheme="minorHAnsi"/>
          <w:b/>
          <w:bCs/>
          <w:color w:val="00000A"/>
          <w:sz w:val="22"/>
          <w:szCs w:val="22"/>
          <w:u w:val="single"/>
          <w:lang w:eastAsia="en-US"/>
        </w:rPr>
        <w:t xml:space="preserve"> – </w:t>
      </w:r>
      <w:r w:rsidR="00585F02">
        <w:rPr>
          <w:rFonts w:asciiTheme="minorHAnsi" w:eastAsia="Calibri" w:hAnsiTheme="minorHAnsi" w:cstheme="minorHAnsi"/>
          <w:b/>
          <w:bCs/>
          <w:color w:val="00000A"/>
          <w:sz w:val="22"/>
          <w:szCs w:val="22"/>
          <w:u w:val="single"/>
          <w:lang w:eastAsia="en-US"/>
        </w:rPr>
        <w:t>Pakiet 4 poz. 3</w:t>
      </w:r>
    </w:p>
    <w:p w14:paraId="0DF4FB15" w14:textId="77777777" w:rsidR="00BD28B3" w:rsidRDefault="00BD28B3" w:rsidP="00A779E0">
      <w:pPr>
        <w:jc w:val="both"/>
        <w:rPr>
          <w:rFonts w:asciiTheme="minorHAnsi" w:eastAsia="Calibri" w:hAnsiTheme="minorHAnsi" w:cstheme="minorHAnsi"/>
          <w:bCs/>
          <w:color w:val="00000A"/>
          <w:sz w:val="22"/>
          <w:szCs w:val="22"/>
          <w:lang w:eastAsia="en-US"/>
        </w:rPr>
      </w:pPr>
      <w:r w:rsidRPr="00BD28B3">
        <w:rPr>
          <w:rFonts w:asciiTheme="minorHAnsi" w:eastAsia="Calibri" w:hAnsiTheme="minorHAnsi" w:cstheme="minorHAnsi"/>
          <w:bCs/>
          <w:color w:val="00000A"/>
          <w:sz w:val="22"/>
          <w:szCs w:val="22"/>
          <w:lang w:eastAsia="en-US"/>
        </w:rPr>
        <w:t>Czy Zamawiający wymaga aby opatrunek z pakietu 4, pozycji nr 3 posiadał laminowany pasek wzmacniający oraz laminowaną metkę do oznaczenia daty, oraz poprzeczne nacięcia na brzegach opatrunków dla lepszej ich stabilizacji w miejscach o dużej ruchomości  co wpływa na oszczędność kosztów związaną z rzadszą wymianą opatrunków?</w:t>
      </w:r>
    </w:p>
    <w:p w14:paraId="544F4418" w14:textId="5137C262" w:rsidR="00A779E0" w:rsidRPr="005B6177" w:rsidRDefault="00A779E0" w:rsidP="00A779E0">
      <w:pPr>
        <w:jc w:val="both"/>
        <w:rPr>
          <w:rFonts w:asciiTheme="minorHAnsi" w:hAnsiTheme="minorHAnsi" w:cstheme="minorHAnsi"/>
          <w:b/>
          <w:sz w:val="22"/>
          <w:szCs w:val="22"/>
          <w:u w:val="single"/>
        </w:rPr>
      </w:pPr>
      <w:r w:rsidRPr="005B6177">
        <w:rPr>
          <w:rFonts w:asciiTheme="minorHAnsi" w:eastAsia="Calibri" w:hAnsiTheme="minorHAnsi" w:cstheme="minorHAnsi"/>
          <w:b/>
          <w:bCs/>
          <w:color w:val="00000A"/>
          <w:sz w:val="22"/>
          <w:szCs w:val="22"/>
          <w:u w:val="single"/>
          <w:lang w:eastAsia="en-US"/>
        </w:rPr>
        <w:t>Odpowiedź:</w:t>
      </w:r>
      <w:r w:rsidRPr="005B6177">
        <w:rPr>
          <w:rFonts w:asciiTheme="minorHAnsi" w:hAnsiTheme="minorHAnsi" w:cstheme="minorHAnsi"/>
          <w:b/>
          <w:sz w:val="22"/>
          <w:szCs w:val="22"/>
          <w:u w:val="single"/>
        </w:rPr>
        <w:t xml:space="preserve"> </w:t>
      </w:r>
      <w:r w:rsidR="005C7DD5" w:rsidRPr="005B6177">
        <w:rPr>
          <w:rFonts w:asciiTheme="minorHAnsi" w:hAnsiTheme="minorHAnsi" w:cstheme="minorHAnsi"/>
          <w:b/>
          <w:sz w:val="22"/>
          <w:szCs w:val="22"/>
          <w:u w:val="single"/>
        </w:rPr>
        <w:t>Tak, Zamawiający wymaga.</w:t>
      </w:r>
    </w:p>
    <w:p w14:paraId="2FE369AC" w14:textId="77777777" w:rsidR="00657D7E" w:rsidRPr="00F37242" w:rsidRDefault="00657D7E" w:rsidP="00A779E0">
      <w:pPr>
        <w:jc w:val="both"/>
        <w:rPr>
          <w:rFonts w:asciiTheme="minorHAnsi" w:eastAsia="Calibri" w:hAnsiTheme="minorHAnsi" w:cstheme="minorHAnsi"/>
          <w:b/>
          <w:bCs/>
          <w:color w:val="00000A"/>
          <w:sz w:val="22"/>
          <w:szCs w:val="22"/>
          <w:u w:val="single"/>
          <w:lang w:eastAsia="en-US"/>
        </w:rPr>
      </w:pPr>
    </w:p>
    <w:p w14:paraId="75FDE7C2" w14:textId="46BAE457" w:rsidR="00657D7E" w:rsidRPr="00657D7E" w:rsidRDefault="00657D7E" w:rsidP="00657D7E">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3</w:t>
      </w:r>
      <w:r w:rsidRPr="00BA4231">
        <w:rPr>
          <w:rFonts w:asciiTheme="minorHAnsi" w:eastAsia="Calibri" w:hAnsiTheme="minorHAnsi" w:cstheme="minorHAnsi"/>
          <w:b/>
          <w:bCs/>
          <w:color w:val="00000A"/>
          <w:sz w:val="22"/>
          <w:szCs w:val="22"/>
          <w:u w:val="single"/>
          <w:lang w:eastAsia="en-US"/>
        </w:rPr>
        <w:t xml:space="preserve"> – </w:t>
      </w:r>
      <w:r w:rsidRPr="00657D7E">
        <w:rPr>
          <w:rFonts w:asciiTheme="minorHAnsi" w:eastAsia="Calibri" w:hAnsiTheme="minorHAnsi" w:cstheme="minorHAnsi"/>
          <w:bCs/>
          <w:color w:val="00000A"/>
          <w:sz w:val="22"/>
          <w:szCs w:val="22"/>
          <w:lang w:eastAsia="en-US"/>
        </w:rPr>
        <w:t>Do umowy:</w:t>
      </w:r>
    </w:p>
    <w:p w14:paraId="0D4F975D" w14:textId="77777777" w:rsid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Zwracamy się z prośbą o umieszczenie w umowie zapisu dotyczycącego minimum logistycznego tj. Zamawiający będzie składał zamówienie według bieżących potrzeb, przy czym wartość zamówienia jednostkowego nie powinna być niższa niż 500 zł netto?</w:t>
      </w:r>
    </w:p>
    <w:p w14:paraId="0D4AD9EB" w14:textId="3049B915" w:rsidR="00657D7E" w:rsidRPr="005B6177" w:rsidRDefault="00657D7E" w:rsidP="00657D7E">
      <w:pPr>
        <w:jc w:val="both"/>
        <w:rPr>
          <w:rFonts w:asciiTheme="minorHAnsi" w:eastAsia="Calibri" w:hAnsiTheme="minorHAnsi" w:cstheme="minorHAnsi"/>
          <w:b/>
          <w:bCs/>
          <w:color w:val="00000A"/>
          <w:sz w:val="22"/>
          <w:szCs w:val="22"/>
          <w:u w:val="single"/>
          <w:lang w:eastAsia="en-US"/>
        </w:rPr>
      </w:pPr>
      <w:r w:rsidRPr="005B6177">
        <w:rPr>
          <w:rFonts w:asciiTheme="minorHAnsi" w:eastAsia="Calibri" w:hAnsiTheme="minorHAnsi" w:cstheme="minorHAnsi"/>
          <w:b/>
          <w:bCs/>
          <w:color w:val="00000A"/>
          <w:sz w:val="22"/>
          <w:szCs w:val="22"/>
          <w:u w:val="single"/>
          <w:lang w:eastAsia="en-US"/>
        </w:rPr>
        <w:t>Odpowiedź:</w:t>
      </w:r>
      <w:r w:rsidRPr="005B6177">
        <w:rPr>
          <w:rFonts w:asciiTheme="minorHAnsi" w:hAnsiTheme="minorHAnsi" w:cstheme="minorHAnsi"/>
          <w:b/>
          <w:sz w:val="22"/>
          <w:szCs w:val="22"/>
          <w:u w:val="single"/>
        </w:rPr>
        <w:t xml:space="preserve"> </w:t>
      </w:r>
      <w:r w:rsidR="00C4722B" w:rsidRPr="005B6177">
        <w:rPr>
          <w:rFonts w:asciiTheme="minorHAnsi" w:hAnsiTheme="minorHAnsi" w:cstheme="minorHAnsi"/>
          <w:b/>
          <w:sz w:val="22"/>
          <w:szCs w:val="22"/>
          <w:u w:val="single"/>
        </w:rPr>
        <w:t>Zamawiający nie wyraża zgody.</w:t>
      </w:r>
    </w:p>
    <w:p w14:paraId="033D5068" w14:textId="77777777" w:rsidR="00C052F6" w:rsidRPr="00A348D5" w:rsidRDefault="00C052F6" w:rsidP="00A348D5">
      <w:pPr>
        <w:jc w:val="both"/>
        <w:rPr>
          <w:rFonts w:asciiTheme="minorHAnsi" w:eastAsia="Calibri" w:hAnsiTheme="minorHAnsi" w:cstheme="minorHAnsi"/>
          <w:bCs/>
          <w:color w:val="00000A"/>
          <w:sz w:val="22"/>
          <w:szCs w:val="22"/>
          <w:lang w:eastAsia="en-US"/>
        </w:rPr>
      </w:pPr>
    </w:p>
    <w:p w14:paraId="52B958B7" w14:textId="64B2E278" w:rsidR="00657D7E" w:rsidRPr="00657D7E" w:rsidRDefault="00657D7E" w:rsidP="00657D7E">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4</w:t>
      </w:r>
      <w:r w:rsidRPr="00BA4231">
        <w:rPr>
          <w:rFonts w:asciiTheme="minorHAnsi" w:eastAsia="Calibri" w:hAnsiTheme="minorHAnsi" w:cstheme="minorHAnsi"/>
          <w:b/>
          <w:bCs/>
          <w:color w:val="00000A"/>
          <w:sz w:val="22"/>
          <w:szCs w:val="22"/>
          <w:u w:val="single"/>
          <w:lang w:eastAsia="en-US"/>
        </w:rPr>
        <w:t xml:space="preserve"> – </w:t>
      </w:r>
      <w:r w:rsidRPr="00657D7E">
        <w:rPr>
          <w:rFonts w:asciiTheme="minorHAnsi" w:eastAsia="Calibri" w:hAnsiTheme="minorHAnsi" w:cstheme="minorHAnsi"/>
          <w:bCs/>
          <w:color w:val="00000A"/>
          <w:sz w:val="22"/>
          <w:szCs w:val="22"/>
          <w:lang w:eastAsia="en-US"/>
        </w:rPr>
        <w:t>Pakiet nr 2, pozycja 2</w:t>
      </w:r>
    </w:p>
    <w:p w14:paraId="73536B52" w14:textId="77777777" w:rsidR="00C0400B"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Czy Zamawiający dopuści opatrunek oczny w opakowaniu papier-papier? Na każdym opakowaniu obrazkowa instrukcja użycia opatrunku</w:t>
      </w:r>
    </w:p>
    <w:p w14:paraId="665D0D49" w14:textId="7FAF617F" w:rsidR="00657D7E" w:rsidRPr="005B6177" w:rsidRDefault="00657D7E" w:rsidP="00657D7E">
      <w:pPr>
        <w:jc w:val="both"/>
        <w:rPr>
          <w:rFonts w:asciiTheme="minorHAnsi" w:eastAsia="Calibri" w:hAnsiTheme="minorHAnsi" w:cstheme="minorHAnsi"/>
          <w:bCs/>
          <w:color w:val="00000A"/>
          <w:sz w:val="22"/>
          <w:szCs w:val="22"/>
          <w:lang w:eastAsia="en-US"/>
        </w:rPr>
      </w:pPr>
      <w:r w:rsidRPr="005B6177">
        <w:rPr>
          <w:rFonts w:asciiTheme="minorHAnsi" w:eastAsia="Calibri" w:hAnsiTheme="minorHAnsi" w:cstheme="minorHAnsi"/>
          <w:b/>
          <w:bCs/>
          <w:color w:val="00000A"/>
          <w:sz w:val="22"/>
          <w:szCs w:val="22"/>
          <w:u w:val="single"/>
          <w:lang w:eastAsia="en-US"/>
        </w:rPr>
        <w:t>Odpowiedź:</w:t>
      </w:r>
      <w:r w:rsidRPr="005B6177">
        <w:rPr>
          <w:rFonts w:asciiTheme="minorHAnsi" w:hAnsiTheme="minorHAnsi" w:cstheme="minorHAnsi"/>
          <w:b/>
          <w:sz w:val="22"/>
          <w:szCs w:val="22"/>
          <w:u w:val="single"/>
        </w:rPr>
        <w:t xml:space="preserve"> </w:t>
      </w:r>
      <w:r w:rsidR="005B6177" w:rsidRPr="005B6177">
        <w:rPr>
          <w:rFonts w:asciiTheme="minorHAnsi" w:hAnsiTheme="minorHAnsi" w:cstheme="minorHAnsi"/>
          <w:b/>
          <w:sz w:val="22"/>
          <w:szCs w:val="22"/>
          <w:u w:val="single"/>
        </w:rPr>
        <w:t>Tak, Zamawiający dopuszcza.</w:t>
      </w:r>
    </w:p>
    <w:p w14:paraId="7F9C9499" w14:textId="77777777" w:rsidR="00657D7E" w:rsidRPr="00F37242" w:rsidRDefault="00657D7E" w:rsidP="00657D7E">
      <w:pPr>
        <w:jc w:val="both"/>
        <w:rPr>
          <w:rFonts w:asciiTheme="minorHAnsi" w:eastAsia="Calibri" w:hAnsiTheme="minorHAnsi" w:cstheme="minorHAnsi"/>
          <w:b/>
          <w:bCs/>
          <w:color w:val="00000A"/>
          <w:sz w:val="22"/>
          <w:szCs w:val="22"/>
          <w:u w:val="single"/>
          <w:lang w:eastAsia="en-US"/>
        </w:rPr>
      </w:pPr>
    </w:p>
    <w:p w14:paraId="7D43A815" w14:textId="005E6304" w:rsidR="00657D7E" w:rsidRPr="00657D7E" w:rsidRDefault="00657D7E" w:rsidP="00657D7E">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5</w:t>
      </w:r>
      <w:r w:rsidRPr="00BA4231">
        <w:rPr>
          <w:rFonts w:asciiTheme="minorHAnsi" w:eastAsia="Calibri" w:hAnsiTheme="minorHAnsi" w:cstheme="minorHAnsi"/>
          <w:b/>
          <w:bCs/>
          <w:color w:val="00000A"/>
          <w:sz w:val="22"/>
          <w:szCs w:val="22"/>
          <w:u w:val="single"/>
          <w:lang w:eastAsia="en-US"/>
        </w:rPr>
        <w:t xml:space="preserve"> – </w:t>
      </w:r>
      <w:r w:rsidRPr="00657D7E">
        <w:rPr>
          <w:rFonts w:asciiTheme="minorHAnsi" w:eastAsia="Calibri" w:hAnsiTheme="minorHAnsi" w:cstheme="minorHAnsi"/>
          <w:bCs/>
          <w:color w:val="00000A"/>
          <w:sz w:val="22"/>
          <w:szCs w:val="22"/>
          <w:lang w:eastAsia="en-US"/>
        </w:rPr>
        <w:t>Pakiet nr 2, pozycja 2</w:t>
      </w:r>
    </w:p>
    <w:p w14:paraId="10072A01" w14:textId="77777777" w:rsidR="00657D7E" w:rsidRPr="005B6177"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 xml:space="preserve">Czy Zamawiający dopuści samoprzylepny plaster włókninowy, uciskowy z wkładem chłonnym, rozmiar 2,5 cm x 8,5 cm, wkład chłonny 1,5x1,6cm, centralnie umieszczony wkład chłonny pod wpływem krwi zwiększa swoją objętość, działa ściągająco poprzez fizyczne przeniesienie ucisku z opatrunku na ranę, </w:t>
      </w:r>
      <w:r w:rsidRPr="005B6177">
        <w:rPr>
          <w:rFonts w:asciiTheme="minorHAnsi" w:eastAsia="Calibri" w:hAnsiTheme="minorHAnsi" w:cstheme="minorHAnsi"/>
          <w:bCs/>
          <w:color w:val="00000A"/>
          <w:sz w:val="22"/>
          <w:szCs w:val="22"/>
          <w:lang w:eastAsia="en-US"/>
        </w:rPr>
        <w:t>naciska na miejsce krwawienia i powoduje jego zatamowanie?</w:t>
      </w:r>
    </w:p>
    <w:p w14:paraId="530FB898" w14:textId="40E10F0B" w:rsidR="00A348D5" w:rsidRPr="005B6177" w:rsidRDefault="00657D7E" w:rsidP="00657D7E">
      <w:pPr>
        <w:jc w:val="both"/>
        <w:rPr>
          <w:rFonts w:asciiTheme="minorHAnsi" w:eastAsia="Calibri" w:hAnsiTheme="minorHAnsi" w:cstheme="minorHAnsi"/>
          <w:b/>
          <w:bCs/>
          <w:color w:val="00000A"/>
          <w:sz w:val="22"/>
          <w:szCs w:val="22"/>
          <w:u w:val="single"/>
          <w:lang w:eastAsia="en-US"/>
        </w:rPr>
      </w:pPr>
      <w:r w:rsidRPr="005B6177">
        <w:rPr>
          <w:rFonts w:asciiTheme="minorHAnsi" w:eastAsia="Calibri" w:hAnsiTheme="minorHAnsi" w:cstheme="minorHAnsi"/>
          <w:b/>
          <w:bCs/>
          <w:color w:val="00000A"/>
          <w:sz w:val="22"/>
          <w:szCs w:val="22"/>
          <w:u w:val="single"/>
          <w:lang w:eastAsia="en-US"/>
        </w:rPr>
        <w:t>Odpowiedź:</w:t>
      </w:r>
      <w:r w:rsidRPr="005B6177">
        <w:rPr>
          <w:rFonts w:asciiTheme="minorHAnsi" w:hAnsiTheme="minorHAnsi" w:cstheme="minorHAnsi"/>
          <w:b/>
          <w:sz w:val="22"/>
          <w:szCs w:val="22"/>
          <w:u w:val="single"/>
        </w:rPr>
        <w:t xml:space="preserve"> </w:t>
      </w:r>
      <w:r w:rsidR="005B6177" w:rsidRPr="005B6177">
        <w:rPr>
          <w:rFonts w:asciiTheme="minorHAnsi" w:hAnsiTheme="minorHAnsi" w:cstheme="minorHAnsi"/>
          <w:b/>
          <w:sz w:val="22"/>
          <w:szCs w:val="22"/>
          <w:u w:val="single"/>
        </w:rPr>
        <w:t>Nie, Zamawiający podtrzymuje zapisy ZO.</w:t>
      </w:r>
    </w:p>
    <w:p w14:paraId="33C529AA" w14:textId="77777777" w:rsidR="00657D7E" w:rsidRPr="005B6177" w:rsidRDefault="00657D7E" w:rsidP="00657D7E">
      <w:pPr>
        <w:jc w:val="both"/>
        <w:rPr>
          <w:rFonts w:asciiTheme="minorHAnsi" w:eastAsia="Calibri" w:hAnsiTheme="minorHAnsi" w:cstheme="minorHAnsi"/>
          <w:b/>
          <w:bCs/>
          <w:color w:val="00000A"/>
          <w:sz w:val="22"/>
          <w:szCs w:val="22"/>
          <w:u w:val="single"/>
          <w:lang w:eastAsia="en-US"/>
        </w:rPr>
      </w:pPr>
    </w:p>
    <w:p w14:paraId="4F6F17E8" w14:textId="7299CC97" w:rsidR="00657D7E" w:rsidRPr="005B6177" w:rsidRDefault="00657D7E" w:rsidP="00657D7E">
      <w:pPr>
        <w:jc w:val="both"/>
        <w:rPr>
          <w:rFonts w:asciiTheme="minorHAnsi" w:eastAsia="Calibri" w:hAnsiTheme="minorHAnsi" w:cstheme="minorHAnsi"/>
          <w:bCs/>
          <w:color w:val="00000A"/>
          <w:sz w:val="22"/>
          <w:szCs w:val="22"/>
          <w:lang w:eastAsia="en-US"/>
        </w:rPr>
      </w:pPr>
      <w:r w:rsidRPr="005B6177">
        <w:rPr>
          <w:rFonts w:asciiTheme="minorHAnsi" w:eastAsia="Calibri" w:hAnsiTheme="minorHAnsi" w:cstheme="minorHAnsi"/>
          <w:b/>
          <w:bCs/>
          <w:color w:val="00000A"/>
          <w:sz w:val="22"/>
          <w:szCs w:val="22"/>
          <w:u w:val="single"/>
          <w:lang w:eastAsia="en-US"/>
        </w:rPr>
        <w:t xml:space="preserve">Pytanie nr 6 – </w:t>
      </w:r>
      <w:r w:rsidRPr="005B6177">
        <w:rPr>
          <w:rFonts w:asciiTheme="minorHAnsi" w:eastAsia="Calibri" w:hAnsiTheme="minorHAnsi" w:cstheme="minorHAnsi"/>
          <w:bCs/>
          <w:color w:val="00000A"/>
          <w:sz w:val="22"/>
          <w:szCs w:val="22"/>
          <w:lang w:eastAsia="en-US"/>
        </w:rPr>
        <w:t>Pakiet nr 2, pozycja 2</w:t>
      </w:r>
    </w:p>
    <w:p w14:paraId="734B5101" w14:textId="4FED3E08" w:rsidR="00657D7E" w:rsidRPr="005B6177" w:rsidRDefault="00657D7E" w:rsidP="00657D7E">
      <w:pPr>
        <w:jc w:val="both"/>
        <w:rPr>
          <w:rFonts w:asciiTheme="minorHAnsi" w:eastAsia="Calibri" w:hAnsiTheme="minorHAnsi" w:cstheme="minorHAnsi"/>
          <w:bCs/>
          <w:color w:val="00000A"/>
          <w:sz w:val="22"/>
          <w:szCs w:val="22"/>
          <w:lang w:eastAsia="en-US"/>
        </w:rPr>
      </w:pPr>
      <w:r w:rsidRPr="005B6177">
        <w:rPr>
          <w:rFonts w:asciiTheme="minorHAnsi" w:eastAsia="Calibri" w:hAnsiTheme="minorHAnsi" w:cstheme="minorHAnsi"/>
          <w:bCs/>
          <w:color w:val="00000A"/>
          <w:sz w:val="22"/>
          <w:szCs w:val="22"/>
          <w:lang w:eastAsia="en-US"/>
        </w:rPr>
        <w:t xml:space="preserve">Czy Zamawiający dopuści opatrunek </w:t>
      </w:r>
      <w:proofErr w:type="spellStart"/>
      <w:r w:rsidRPr="005B6177">
        <w:rPr>
          <w:rFonts w:asciiTheme="minorHAnsi" w:eastAsia="Calibri" w:hAnsiTheme="minorHAnsi" w:cstheme="minorHAnsi"/>
          <w:bCs/>
          <w:color w:val="00000A"/>
          <w:sz w:val="22"/>
          <w:szCs w:val="22"/>
          <w:lang w:eastAsia="en-US"/>
        </w:rPr>
        <w:t>poiniekcyjny</w:t>
      </w:r>
      <w:proofErr w:type="spellEnd"/>
      <w:r w:rsidRPr="005B6177">
        <w:rPr>
          <w:rFonts w:asciiTheme="minorHAnsi" w:eastAsia="Calibri" w:hAnsiTheme="minorHAnsi" w:cstheme="minorHAnsi"/>
          <w:bCs/>
          <w:color w:val="00000A"/>
          <w:sz w:val="22"/>
          <w:szCs w:val="22"/>
          <w:lang w:eastAsia="en-US"/>
        </w:rPr>
        <w:t>, uciskowy, jałowy wykonany z folii PE z perforacją 0,3 mm na całej powierzchni, z nieprzywierającym centralnie umieszczonym wkładem</w:t>
      </w:r>
      <w:r w:rsidR="0052606E" w:rsidRPr="005B6177">
        <w:rPr>
          <w:rFonts w:asciiTheme="minorHAnsi" w:eastAsia="Calibri" w:hAnsiTheme="minorHAnsi" w:cstheme="minorHAnsi"/>
          <w:bCs/>
          <w:color w:val="00000A"/>
          <w:sz w:val="22"/>
          <w:szCs w:val="22"/>
          <w:lang w:eastAsia="en-US"/>
        </w:rPr>
        <w:t xml:space="preserve"> </w:t>
      </w:r>
      <w:r w:rsidRPr="005B6177">
        <w:rPr>
          <w:rFonts w:asciiTheme="minorHAnsi" w:eastAsia="Calibri" w:hAnsiTheme="minorHAnsi" w:cstheme="minorHAnsi"/>
          <w:bCs/>
          <w:color w:val="00000A"/>
          <w:sz w:val="22"/>
          <w:szCs w:val="22"/>
          <w:lang w:eastAsia="en-US"/>
        </w:rPr>
        <w:lastRenderedPageBreak/>
        <w:t xml:space="preserve">hemostatycznym z mieszaniny </w:t>
      </w:r>
      <w:proofErr w:type="spellStart"/>
      <w:r w:rsidRPr="005B6177">
        <w:rPr>
          <w:rFonts w:asciiTheme="minorHAnsi" w:eastAsia="Calibri" w:hAnsiTheme="minorHAnsi" w:cstheme="minorHAnsi"/>
          <w:bCs/>
          <w:color w:val="00000A"/>
          <w:sz w:val="22"/>
          <w:szCs w:val="22"/>
          <w:lang w:eastAsia="en-US"/>
        </w:rPr>
        <w:t>wysokochłonnych</w:t>
      </w:r>
      <w:proofErr w:type="spellEnd"/>
      <w:r w:rsidRPr="005B6177">
        <w:rPr>
          <w:rFonts w:asciiTheme="minorHAnsi" w:eastAsia="Calibri" w:hAnsiTheme="minorHAnsi" w:cstheme="minorHAnsi"/>
          <w:bCs/>
          <w:color w:val="00000A"/>
          <w:sz w:val="22"/>
          <w:szCs w:val="22"/>
          <w:lang w:eastAsia="en-US"/>
        </w:rPr>
        <w:t xml:space="preserve"> włókien wiskozowych, w rozmiarze 3,0-3,1cmx7,2cm, rozmiar wkładu chłonnego 1,8cm x 2,5cm?</w:t>
      </w:r>
    </w:p>
    <w:p w14:paraId="169BBC3B" w14:textId="76BC17F9" w:rsidR="00657D7E" w:rsidRPr="005B6177" w:rsidRDefault="00657D7E" w:rsidP="005B6177">
      <w:pPr>
        <w:tabs>
          <w:tab w:val="left" w:pos="1665"/>
        </w:tabs>
        <w:jc w:val="both"/>
        <w:rPr>
          <w:rFonts w:asciiTheme="minorHAnsi" w:eastAsia="Calibri" w:hAnsiTheme="minorHAnsi" w:cstheme="minorHAnsi"/>
          <w:b/>
          <w:bCs/>
          <w:color w:val="00000A"/>
          <w:sz w:val="22"/>
          <w:szCs w:val="22"/>
          <w:u w:val="single"/>
          <w:lang w:eastAsia="en-US"/>
        </w:rPr>
      </w:pPr>
      <w:r w:rsidRPr="005B6177">
        <w:rPr>
          <w:rFonts w:asciiTheme="minorHAnsi" w:eastAsia="Calibri" w:hAnsiTheme="minorHAnsi" w:cstheme="minorHAnsi"/>
          <w:b/>
          <w:bCs/>
          <w:color w:val="00000A"/>
          <w:sz w:val="22"/>
          <w:szCs w:val="22"/>
          <w:u w:val="single"/>
          <w:lang w:eastAsia="en-US"/>
        </w:rPr>
        <w:t>Odpowiedź:</w:t>
      </w:r>
      <w:r w:rsidRPr="005B6177">
        <w:rPr>
          <w:rFonts w:asciiTheme="minorHAnsi" w:hAnsiTheme="minorHAnsi" w:cstheme="minorHAnsi"/>
          <w:b/>
          <w:sz w:val="22"/>
          <w:szCs w:val="22"/>
          <w:u w:val="single"/>
        </w:rPr>
        <w:t xml:space="preserve"> </w:t>
      </w:r>
      <w:r w:rsidR="005B6177" w:rsidRPr="005B6177">
        <w:rPr>
          <w:rFonts w:asciiTheme="minorHAnsi" w:hAnsiTheme="minorHAnsi" w:cstheme="minorHAnsi"/>
          <w:b/>
          <w:sz w:val="22"/>
          <w:szCs w:val="22"/>
          <w:u w:val="single"/>
        </w:rPr>
        <w:t>Nie, Zamawiający podtrzymuje zapisy ZO.</w:t>
      </w:r>
    </w:p>
    <w:p w14:paraId="40DCBE14" w14:textId="6F74D61C" w:rsidR="00657D7E" w:rsidRDefault="00657D7E" w:rsidP="007C5508">
      <w:pPr>
        <w:spacing w:before="60" w:line="276" w:lineRule="auto"/>
        <w:rPr>
          <w:rFonts w:ascii="Calibri" w:eastAsia="Calibri" w:hAnsi="Calibri" w:cs="Calibri"/>
          <w:b/>
          <w:sz w:val="22"/>
          <w:szCs w:val="22"/>
          <w:lang w:eastAsia="en-US"/>
        </w:rPr>
      </w:pPr>
    </w:p>
    <w:p w14:paraId="356964C1" w14:textId="1499F5A0" w:rsidR="00657D7E" w:rsidRPr="00657D7E" w:rsidRDefault="00657D7E" w:rsidP="00657D7E">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7</w:t>
      </w:r>
      <w:r w:rsidRPr="00BA4231">
        <w:rPr>
          <w:rFonts w:asciiTheme="minorHAnsi" w:eastAsia="Calibri" w:hAnsiTheme="minorHAnsi" w:cstheme="minorHAnsi"/>
          <w:b/>
          <w:bCs/>
          <w:color w:val="00000A"/>
          <w:sz w:val="22"/>
          <w:szCs w:val="22"/>
          <w:u w:val="single"/>
          <w:lang w:eastAsia="en-US"/>
        </w:rPr>
        <w:t xml:space="preserve"> – </w:t>
      </w:r>
      <w:r w:rsidRPr="00657D7E">
        <w:rPr>
          <w:rFonts w:asciiTheme="minorHAnsi" w:eastAsia="Calibri" w:hAnsiTheme="minorHAnsi" w:cstheme="minorHAnsi"/>
          <w:bCs/>
          <w:color w:val="00000A"/>
          <w:sz w:val="22"/>
          <w:szCs w:val="22"/>
          <w:lang w:eastAsia="en-US"/>
        </w:rPr>
        <w:t>Pakiet nr 2, pozycja 2</w:t>
      </w:r>
    </w:p>
    <w:p w14:paraId="4F3C73C4" w14:textId="77777777" w:rsid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 xml:space="preserve">Czy Zamawiający dopuści opatrunek </w:t>
      </w:r>
      <w:proofErr w:type="spellStart"/>
      <w:r w:rsidRPr="00657D7E">
        <w:rPr>
          <w:rFonts w:asciiTheme="minorHAnsi" w:eastAsia="Calibri" w:hAnsiTheme="minorHAnsi" w:cstheme="minorHAnsi"/>
          <w:bCs/>
          <w:color w:val="00000A"/>
          <w:sz w:val="22"/>
          <w:szCs w:val="22"/>
          <w:lang w:eastAsia="en-US"/>
        </w:rPr>
        <w:t>opatrunek</w:t>
      </w:r>
      <w:proofErr w:type="spellEnd"/>
      <w:r w:rsidRPr="00657D7E">
        <w:rPr>
          <w:rFonts w:asciiTheme="minorHAnsi" w:eastAsia="Calibri" w:hAnsiTheme="minorHAnsi" w:cstheme="minorHAnsi"/>
          <w:bCs/>
          <w:color w:val="00000A"/>
          <w:sz w:val="22"/>
          <w:szCs w:val="22"/>
          <w:lang w:eastAsia="en-US"/>
        </w:rPr>
        <w:t xml:space="preserve"> hemostatyczny w kolorze beżowym wykonany z pianki, tkaniny bawełnianej oraz tkaniny zapobiegającej przywieraniu, rozmiar 3,8cm x 8cm, wkład chłonny o wymiarach 2,7x1,6cm, opatrunek z kompresyjną wkładką hemostatyczną o grubości 8 mm, która uciska i stabilizuje miejsca nakłucia, zapewniając działanie hemostatyczne?</w:t>
      </w:r>
    </w:p>
    <w:p w14:paraId="04FC10AA" w14:textId="00041905" w:rsidR="00657D7E" w:rsidRPr="005B6177" w:rsidRDefault="00657D7E" w:rsidP="00657D7E">
      <w:pPr>
        <w:jc w:val="both"/>
        <w:rPr>
          <w:rFonts w:asciiTheme="minorHAnsi" w:hAnsiTheme="minorHAnsi" w:cstheme="minorHAnsi"/>
          <w:b/>
          <w:sz w:val="22"/>
          <w:szCs w:val="22"/>
          <w:u w:val="single"/>
        </w:rPr>
      </w:pPr>
      <w:r w:rsidRPr="005B6177">
        <w:rPr>
          <w:rFonts w:asciiTheme="minorHAnsi" w:eastAsia="Calibri" w:hAnsiTheme="minorHAnsi" w:cstheme="minorHAnsi"/>
          <w:b/>
          <w:bCs/>
          <w:color w:val="00000A"/>
          <w:sz w:val="22"/>
          <w:szCs w:val="22"/>
          <w:u w:val="single"/>
          <w:lang w:eastAsia="en-US"/>
        </w:rPr>
        <w:t>Odpowiedź:</w:t>
      </w:r>
      <w:r w:rsidRPr="005B6177">
        <w:rPr>
          <w:rFonts w:asciiTheme="minorHAnsi" w:hAnsiTheme="minorHAnsi" w:cstheme="minorHAnsi"/>
          <w:b/>
          <w:sz w:val="22"/>
          <w:szCs w:val="22"/>
          <w:u w:val="single"/>
        </w:rPr>
        <w:t xml:space="preserve"> </w:t>
      </w:r>
      <w:r w:rsidR="005B6177" w:rsidRPr="005B6177">
        <w:rPr>
          <w:rFonts w:asciiTheme="minorHAnsi" w:hAnsiTheme="minorHAnsi" w:cstheme="minorHAnsi"/>
          <w:b/>
          <w:sz w:val="22"/>
          <w:szCs w:val="22"/>
          <w:u w:val="single"/>
        </w:rPr>
        <w:t>Nie, Zamawiający podtrzymuje zapisy ZO.</w:t>
      </w:r>
    </w:p>
    <w:p w14:paraId="73441839" w14:textId="77777777" w:rsidR="00657D7E" w:rsidRPr="00F37242" w:rsidRDefault="00657D7E" w:rsidP="00657D7E">
      <w:pPr>
        <w:jc w:val="both"/>
        <w:rPr>
          <w:rFonts w:asciiTheme="minorHAnsi" w:eastAsia="Calibri" w:hAnsiTheme="minorHAnsi" w:cstheme="minorHAnsi"/>
          <w:b/>
          <w:bCs/>
          <w:color w:val="00000A"/>
          <w:sz w:val="22"/>
          <w:szCs w:val="22"/>
          <w:u w:val="single"/>
          <w:lang w:eastAsia="en-US"/>
        </w:rPr>
      </w:pPr>
    </w:p>
    <w:p w14:paraId="1B2C31C1" w14:textId="291233E6" w:rsidR="00657D7E" w:rsidRPr="00657D7E" w:rsidRDefault="00657D7E" w:rsidP="00657D7E">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8</w:t>
      </w:r>
      <w:r w:rsidRPr="00BA4231">
        <w:rPr>
          <w:rFonts w:asciiTheme="minorHAnsi" w:eastAsia="Calibri" w:hAnsiTheme="minorHAnsi" w:cstheme="minorHAnsi"/>
          <w:b/>
          <w:bCs/>
          <w:color w:val="00000A"/>
          <w:sz w:val="22"/>
          <w:szCs w:val="22"/>
          <w:u w:val="single"/>
          <w:lang w:eastAsia="en-US"/>
        </w:rPr>
        <w:t xml:space="preserve"> – </w:t>
      </w:r>
      <w:r w:rsidRPr="00657D7E">
        <w:rPr>
          <w:rFonts w:asciiTheme="minorHAnsi" w:eastAsia="Calibri" w:hAnsiTheme="minorHAnsi" w:cstheme="minorHAnsi"/>
          <w:bCs/>
          <w:color w:val="00000A"/>
          <w:sz w:val="22"/>
          <w:szCs w:val="22"/>
          <w:lang w:eastAsia="en-US"/>
        </w:rPr>
        <w:t xml:space="preserve">Pakiet nr 2, pozycja </w:t>
      </w:r>
      <w:r>
        <w:rPr>
          <w:rFonts w:asciiTheme="minorHAnsi" w:eastAsia="Calibri" w:hAnsiTheme="minorHAnsi" w:cstheme="minorHAnsi"/>
          <w:bCs/>
          <w:color w:val="00000A"/>
          <w:sz w:val="22"/>
          <w:szCs w:val="22"/>
          <w:lang w:eastAsia="en-US"/>
        </w:rPr>
        <w:t>5</w:t>
      </w:r>
    </w:p>
    <w:p w14:paraId="18646113" w14:textId="77777777" w:rsidR="00C0400B"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Czy Zamawiający dopuści zaoferowanie opatrunku nie posiadającego wycięcia, spełniającego pozostałe wymagania SWZ</w:t>
      </w:r>
      <w:r>
        <w:rPr>
          <w:rFonts w:asciiTheme="minorHAnsi" w:eastAsia="Calibri" w:hAnsiTheme="minorHAnsi" w:cstheme="minorHAnsi"/>
          <w:bCs/>
          <w:color w:val="00000A"/>
          <w:sz w:val="22"/>
          <w:szCs w:val="22"/>
          <w:lang w:eastAsia="en-US"/>
        </w:rPr>
        <w:t>?</w:t>
      </w:r>
    </w:p>
    <w:p w14:paraId="2C0C2AE8" w14:textId="4C1EDA98" w:rsidR="00657D7E" w:rsidRPr="00C0400B" w:rsidRDefault="00657D7E" w:rsidP="00657D7E">
      <w:pPr>
        <w:jc w:val="both"/>
        <w:rPr>
          <w:rFonts w:asciiTheme="minorHAnsi" w:eastAsia="Calibri" w:hAnsiTheme="minorHAnsi" w:cstheme="minorHAnsi"/>
          <w:bCs/>
          <w:color w:val="00000A"/>
          <w:sz w:val="22"/>
          <w:szCs w:val="22"/>
          <w:lang w:eastAsia="en-US"/>
        </w:rPr>
      </w:pPr>
      <w:r w:rsidRPr="005B6177">
        <w:rPr>
          <w:rFonts w:asciiTheme="minorHAnsi" w:eastAsia="Calibri" w:hAnsiTheme="minorHAnsi" w:cstheme="minorHAnsi"/>
          <w:b/>
          <w:bCs/>
          <w:color w:val="00000A"/>
          <w:sz w:val="22"/>
          <w:szCs w:val="22"/>
          <w:u w:val="single"/>
          <w:lang w:eastAsia="en-US"/>
        </w:rPr>
        <w:t>Odpowiedź:</w:t>
      </w:r>
      <w:r w:rsidRPr="00F37242">
        <w:rPr>
          <w:b/>
          <w:u w:val="single"/>
        </w:rPr>
        <w:t xml:space="preserve"> </w:t>
      </w:r>
      <w:r w:rsidR="005B6177" w:rsidRPr="005B6177">
        <w:rPr>
          <w:rFonts w:asciiTheme="minorHAnsi" w:hAnsiTheme="minorHAnsi" w:cstheme="minorHAnsi"/>
          <w:b/>
          <w:sz w:val="22"/>
          <w:szCs w:val="22"/>
          <w:u w:val="single"/>
        </w:rPr>
        <w:t>Tak, Zamawiający dopuszcza.</w:t>
      </w:r>
    </w:p>
    <w:p w14:paraId="329686D9" w14:textId="77777777" w:rsidR="00657D7E" w:rsidRPr="00F37242" w:rsidRDefault="00657D7E" w:rsidP="00657D7E">
      <w:pPr>
        <w:jc w:val="both"/>
        <w:rPr>
          <w:rFonts w:asciiTheme="minorHAnsi" w:eastAsia="Calibri" w:hAnsiTheme="minorHAnsi" w:cstheme="minorHAnsi"/>
          <w:b/>
          <w:bCs/>
          <w:color w:val="00000A"/>
          <w:sz w:val="22"/>
          <w:szCs w:val="22"/>
          <w:u w:val="single"/>
          <w:lang w:eastAsia="en-US"/>
        </w:rPr>
      </w:pPr>
    </w:p>
    <w:p w14:paraId="0697CFCF" w14:textId="05F5BF3A" w:rsidR="00657D7E" w:rsidRPr="00657D7E" w:rsidRDefault="00657D7E" w:rsidP="00657D7E">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9</w:t>
      </w:r>
      <w:r w:rsidRPr="00BA4231">
        <w:rPr>
          <w:rFonts w:asciiTheme="minorHAnsi" w:eastAsia="Calibri" w:hAnsiTheme="minorHAnsi" w:cstheme="minorHAnsi"/>
          <w:b/>
          <w:bCs/>
          <w:color w:val="00000A"/>
          <w:sz w:val="22"/>
          <w:szCs w:val="22"/>
          <w:u w:val="single"/>
          <w:lang w:eastAsia="en-US"/>
        </w:rPr>
        <w:t xml:space="preserve"> – </w:t>
      </w:r>
      <w:r w:rsidRPr="00657D7E">
        <w:rPr>
          <w:rFonts w:asciiTheme="minorHAnsi" w:eastAsia="Calibri" w:hAnsiTheme="minorHAnsi" w:cstheme="minorHAnsi"/>
          <w:bCs/>
          <w:color w:val="00000A"/>
          <w:sz w:val="22"/>
          <w:szCs w:val="22"/>
          <w:lang w:eastAsia="en-US"/>
        </w:rPr>
        <w:t xml:space="preserve">Pakiet nr 2, pozycja </w:t>
      </w:r>
      <w:r>
        <w:rPr>
          <w:rFonts w:asciiTheme="minorHAnsi" w:eastAsia="Calibri" w:hAnsiTheme="minorHAnsi" w:cstheme="minorHAnsi"/>
          <w:bCs/>
          <w:color w:val="00000A"/>
          <w:sz w:val="22"/>
          <w:szCs w:val="22"/>
          <w:lang w:eastAsia="en-US"/>
        </w:rPr>
        <w:t>5</w:t>
      </w:r>
    </w:p>
    <w:p w14:paraId="66C87666" w14:textId="77777777" w:rsid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Czy Zamawiający dopuści opatrunek przezroczysty z folii PU do zabezpieczania kaniul obwodowych i cewników do żył centralnych, z wycięciem umożliwiającym dopasowanie opatrunku do założonej kaniuli,  z systemem aplikacji typu ramka, z jedną taśmą do opisu, ze skrzydełkami wzmocnionymi od wewnątrz włókniną, ze wzmocnionym obrzeżem włókniną, z dwoma paskami mocującymi z włókniny, z klejem akrylowym  nakładanym metodą ciągłą. Opakowanie papier-papier, I klasa sterylna rozmiar 8,5 cm x 11,5 cm?</w:t>
      </w:r>
    </w:p>
    <w:p w14:paraId="2732567B" w14:textId="56B4E4D1" w:rsidR="00657D7E" w:rsidRPr="00F37242" w:rsidRDefault="00657D7E" w:rsidP="00657D7E">
      <w:pPr>
        <w:jc w:val="both"/>
        <w:rPr>
          <w:rFonts w:asciiTheme="minorHAnsi" w:eastAsia="Calibri" w:hAnsiTheme="minorHAnsi" w:cstheme="minorHAnsi"/>
          <w:b/>
          <w:bCs/>
          <w:color w:val="00000A"/>
          <w:sz w:val="22"/>
          <w:szCs w:val="22"/>
          <w:u w:val="single"/>
          <w:lang w:eastAsia="en-US"/>
        </w:rPr>
      </w:pPr>
      <w:r w:rsidRPr="005B6177">
        <w:rPr>
          <w:rFonts w:asciiTheme="minorHAnsi" w:eastAsia="Calibri" w:hAnsiTheme="minorHAnsi" w:cstheme="minorHAnsi"/>
          <w:b/>
          <w:bCs/>
          <w:color w:val="00000A"/>
          <w:sz w:val="22"/>
          <w:szCs w:val="22"/>
          <w:u w:val="single"/>
          <w:lang w:eastAsia="en-US"/>
        </w:rPr>
        <w:t>Odpowiedź:</w:t>
      </w:r>
      <w:r w:rsidRPr="005B6177">
        <w:rPr>
          <w:b/>
          <w:u w:val="single"/>
        </w:rPr>
        <w:t xml:space="preserve"> </w:t>
      </w:r>
      <w:r w:rsidR="005B6177" w:rsidRPr="005B6177">
        <w:rPr>
          <w:rFonts w:asciiTheme="minorHAnsi" w:hAnsiTheme="minorHAnsi" w:cstheme="minorHAnsi"/>
          <w:b/>
          <w:sz w:val="22"/>
          <w:szCs w:val="22"/>
          <w:u w:val="single"/>
        </w:rPr>
        <w:t>Tak, Zamawiający dopuszcza.</w:t>
      </w:r>
    </w:p>
    <w:p w14:paraId="7046EFFF" w14:textId="6C720557" w:rsidR="00657D7E" w:rsidRDefault="00657D7E" w:rsidP="007C5508">
      <w:pPr>
        <w:spacing w:before="60" w:line="276" w:lineRule="auto"/>
        <w:rPr>
          <w:rFonts w:ascii="Calibri" w:eastAsia="Calibri" w:hAnsi="Calibri" w:cs="Calibri"/>
          <w:b/>
          <w:sz w:val="22"/>
          <w:szCs w:val="22"/>
          <w:lang w:eastAsia="en-US"/>
        </w:rPr>
      </w:pPr>
    </w:p>
    <w:p w14:paraId="06AB6B56" w14:textId="1FB8AFEE" w:rsidR="00657D7E" w:rsidRPr="00657D7E" w:rsidRDefault="00657D7E" w:rsidP="00657D7E">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10</w:t>
      </w:r>
      <w:r w:rsidRPr="00BA4231">
        <w:rPr>
          <w:rFonts w:asciiTheme="minorHAnsi" w:eastAsia="Calibri" w:hAnsiTheme="minorHAnsi" w:cstheme="minorHAnsi"/>
          <w:b/>
          <w:bCs/>
          <w:color w:val="00000A"/>
          <w:sz w:val="22"/>
          <w:szCs w:val="22"/>
          <w:u w:val="single"/>
          <w:lang w:eastAsia="en-US"/>
        </w:rPr>
        <w:t xml:space="preserve"> – </w:t>
      </w:r>
      <w:r w:rsidRPr="00657D7E">
        <w:rPr>
          <w:rFonts w:asciiTheme="minorHAnsi" w:eastAsia="Calibri" w:hAnsiTheme="minorHAnsi" w:cstheme="minorHAnsi"/>
          <w:bCs/>
          <w:color w:val="00000A"/>
          <w:sz w:val="22"/>
          <w:szCs w:val="22"/>
          <w:lang w:eastAsia="en-US"/>
        </w:rPr>
        <w:t xml:space="preserve">Pakiet nr 2, pozycja </w:t>
      </w:r>
      <w:r>
        <w:rPr>
          <w:rFonts w:asciiTheme="minorHAnsi" w:eastAsia="Calibri" w:hAnsiTheme="minorHAnsi" w:cstheme="minorHAnsi"/>
          <w:bCs/>
          <w:color w:val="00000A"/>
          <w:sz w:val="22"/>
          <w:szCs w:val="22"/>
          <w:lang w:eastAsia="en-US"/>
        </w:rPr>
        <w:t>5</w:t>
      </w:r>
    </w:p>
    <w:p w14:paraId="48C0E85A"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W postępowaniu ZP/18/2026/TP w Pakiecie 5 pozycja 1 opis przedmiotu zamówienia był identyczny jak w zapytaniu ofertowym DZP.ZO.3/2026 Pakiet 4 pozycja 1:</w:t>
      </w:r>
    </w:p>
    <w:p w14:paraId="2B9E9FBC" w14:textId="77777777" w:rsidR="00657D7E" w:rsidRPr="00657D7E" w:rsidRDefault="00657D7E" w:rsidP="00657D7E">
      <w:pPr>
        <w:jc w:val="both"/>
        <w:rPr>
          <w:rFonts w:asciiTheme="minorHAnsi" w:eastAsia="Calibri" w:hAnsiTheme="minorHAnsi" w:cstheme="minorHAnsi"/>
          <w:bCs/>
          <w:color w:val="00000A"/>
          <w:sz w:val="22"/>
          <w:szCs w:val="22"/>
          <w:lang w:eastAsia="en-US"/>
        </w:rPr>
      </w:pPr>
    </w:p>
    <w:p w14:paraId="7F62BD5E"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Pakiet 5 pozycja 1 ZP/18/2026/TP</w:t>
      </w:r>
    </w:p>
    <w:p w14:paraId="0A07C9B2"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Przezroczysty ,jałowy opatrunek z PU z wycięciem do cewników centralnych ,ze wzmocnieniem włókniną od spodu obrzeżem, z ramką i metką do oznaczeń ,z paskiem mocującym z mocnej rozciągliwej włókniny ,klej akrylowy naniesiony w sposób gwarantujący wysoką przepuszczalność dla pary wodnej, odporny na działanie środków dezynfekcyjnych zawierających alkohol, wyrób medyczny klasy II a ,opakowanie typu folia-folia 10 cm x 12 cm x 50 sztuk</w:t>
      </w:r>
    </w:p>
    <w:p w14:paraId="67D15F98" w14:textId="77777777" w:rsidR="00657D7E" w:rsidRPr="00657D7E" w:rsidRDefault="00657D7E" w:rsidP="00657D7E">
      <w:pPr>
        <w:jc w:val="both"/>
        <w:rPr>
          <w:rFonts w:asciiTheme="minorHAnsi" w:eastAsia="Calibri" w:hAnsiTheme="minorHAnsi" w:cstheme="minorHAnsi"/>
          <w:bCs/>
          <w:color w:val="00000A"/>
          <w:sz w:val="22"/>
          <w:szCs w:val="22"/>
          <w:lang w:eastAsia="en-US"/>
        </w:rPr>
      </w:pPr>
    </w:p>
    <w:p w14:paraId="664D3151"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Pakiet 4 pozycja 1 DZP.ZO.3/2026</w:t>
      </w:r>
    </w:p>
    <w:p w14:paraId="3A69EE3B"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Przezroczysty ,jałowy opatrunek z PU z wycięciem do cewników centralnych ,ze wzmocnieniem włókniną od spodu obrzeżem, z ramką i metką do oznaczeń, z paskiem mocującym z mocnej rozciągliwej włókniny, klej akrylowy naniesiony w sposób gwarantujący wysoką przepuszczalność dla pary wodnej, odporny na działanie środków dezynfekcyjnych zawierających alkohol, wyrób medyczny klasy II a ,opakowanie typu folia-folia 10 cm x 12 cm x 50 sztuk</w:t>
      </w:r>
    </w:p>
    <w:p w14:paraId="4DFB1BC8" w14:textId="77777777" w:rsidR="00657D7E" w:rsidRPr="00657D7E" w:rsidRDefault="00657D7E" w:rsidP="00657D7E">
      <w:pPr>
        <w:jc w:val="both"/>
        <w:rPr>
          <w:rFonts w:asciiTheme="minorHAnsi" w:eastAsia="Calibri" w:hAnsiTheme="minorHAnsi" w:cstheme="minorHAnsi"/>
          <w:bCs/>
          <w:color w:val="00000A"/>
          <w:sz w:val="22"/>
          <w:szCs w:val="22"/>
          <w:lang w:eastAsia="en-US"/>
        </w:rPr>
      </w:pPr>
    </w:p>
    <w:p w14:paraId="3565B042"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W postępowaniu ZP/18/2026/TP Zamawiający dopuścił proponowane rozwiązanie:</w:t>
      </w:r>
    </w:p>
    <w:p w14:paraId="19279D56"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Pytanie nr 1 – Pakiet 5 poz.1</w:t>
      </w:r>
    </w:p>
    <w:p w14:paraId="1FCB990D"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 xml:space="preserve">Prosimy o dopuszczenie opatrunku pakowanego po 25 </w:t>
      </w:r>
      <w:proofErr w:type="spellStart"/>
      <w:r w:rsidRPr="00657D7E">
        <w:rPr>
          <w:rFonts w:asciiTheme="minorHAnsi" w:eastAsia="Calibri" w:hAnsiTheme="minorHAnsi" w:cstheme="minorHAnsi"/>
          <w:bCs/>
          <w:color w:val="00000A"/>
          <w:sz w:val="22"/>
          <w:szCs w:val="22"/>
          <w:lang w:eastAsia="en-US"/>
        </w:rPr>
        <w:t>szt</w:t>
      </w:r>
      <w:proofErr w:type="spellEnd"/>
      <w:r w:rsidRPr="00657D7E">
        <w:rPr>
          <w:rFonts w:asciiTheme="minorHAnsi" w:eastAsia="Calibri" w:hAnsiTheme="minorHAnsi" w:cstheme="minorHAnsi"/>
          <w:bCs/>
          <w:color w:val="00000A"/>
          <w:sz w:val="22"/>
          <w:szCs w:val="22"/>
          <w:lang w:eastAsia="en-US"/>
        </w:rPr>
        <w:t xml:space="preserve"> z odpowiednim przeliczeniem oraz klasy </w:t>
      </w:r>
      <w:proofErr w:type="spellStart"/>
      <w:r w:rsidRPr="00657D7E">
        <w:rPr>
          <w:rFonts w:asciiTheme="minorHAnsi" w:eastAsia="Calibri" w:hAnsiTheme="minorHAnsi" w:cstheme="minorHAnsi"/>
          <w:bCs/>
          <w:color w:val="00000A"/>
          <w:sz w:val="22"/>
          <w:szCs w:val="22"/>
          <w:lang w:eastAsia="en-US"/>
        </w:rPr>
        <w:t>Is</w:t>
      </w:r>
      <w:proofErr w:type="spellEnd"/>
      <w:r w:rsidRPr="00657D7E">
        <w:rPr>
          <w:rFonts w:asciiTheme="minorHAnsi" w:eastAsia="Calibri" w:hAnsiTheme="minorHAnsi" w:cstheme="minorHAnsi"/>
          <w:bCs/>
          <w:color w:val="00000A"/>
          <w:sz w:val="22"/>
          <w:szCs w:val="22"/>
          <w:lang w:eastAsia="en-US"/>
        </w:rPr>
        <w:t>.</w:t>
      </w:r>
    </w:p>
    <w:p w14:paraId="60BB5306"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 xml:space="preserve">Pozostałe parametry zgodnie z SWZ. </w:t>
      </w:r>
    </w:p>
    <w:p w14:paraId="0D6CFC14"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 xml:space="preserve">Odpowiedź: </w:t>
      </w:r>
    </w:p>
    <w:p w14:paraId="290F3826"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Tak, Zamawiający dopuszcza, ale nie wymaga.</w:t>
      </w:r>
    </w:p>
    <w:p w14:paraId="47E9DC13" w14:textId="77777777" w:rsidR="00657D7E" w:rsidRPr="00657D7E" w:rsidRDefault="00657D7E" w:rsidP="00657D7E">
      <w:pPr>
        <w:jc w:val="both"/>
        <w:rPr>
          <w:rFonts w:asciiTheme="minorHAnsi" w:eastAsia="Calibri" w:hAnsiTheme="minorHAnsi" w:cstheme="minorHAnsi"/>
          <w:bCs/>
          <w:color w:val="00000A"/>
          <w:sz w:val="22"/>
          <w:szCs w:val="22"/>
          <w:lang w:eastAsia="en-US"/>
        </w:rPr>
      </w:pPr>
    </w:p>
    <w:p w14:paraId="71ACAFAC"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W postępowaniu DZP.ZO.3/2026 Zamawiający nie dopuścił proponowanego rozwiązania:</w:t>
      </w:r>
    </w:p>
    <w:p w14:paraId="08DC5379"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Pytanie nr 1 – Pakiet 4 poz. 1</w:t>
      </w:r>
    </w:p>
    <w:p w14:paraId="077AF159"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 xml:space="preserve">Prosimy o dopuszczenie opatrunku pakowanego po 25 </w:t>
      </w:r>
      <w:proofErr w:type="spellStart"/>
      <w:r w:rsidRPr="00657D7E">
        <w:rPr>
          <w:rFonts w:asciiTheme="minorHAnsi" w:eastAsia="Calibri" w:hAnsiTheme="minorHAnsi" w:cstheme="minorHAnsi"/>
          <w:bCs/>
          <w:color w:val="00000A"/>
          <w:sz w:val="22"/>
          <w:szCs w:val="22"/>
          <w:lang w:eastAsia="en-US"/>
        </w:rPr>
        <w:t>szt</w:t>
      </w:r>
      <w:proofErr w:type="spellEnd"/>
      <w:r w:rsidRPr="00657D7E">
        <w:rPr>
          <w:rFonts w:asciiTheme="minorHAnsi" w:eastAsia="Calibri" w:hAnsiTheme="minorHAnsi" w:cstheme="minorHAnsi"/>
          <w:bCs/>
          <w:color w:val="00000A"/>
          <w:sz w:val="22"/>
          <w:szCs w:val="22"/>
          <w:lang w:eastAsia="en-US"/>
        </w:rPr>
        <w:t xml:space="preserve"> z odpowiednim przeliczeniem oraz klasy </w:t>
      </w:r>
      <w:proofErr w:type="spellStart"/>
      <w:r w:rsidRPr="00657D7E">
        <w:rPr>
          <w:rFonts w:asciiTheme="minorHAnsi" w:eastAsia="Calibri" w:hAnsiTheme="minorHAnsi" w:cstheme="minorHAnsi"/>
          <w:bCs/>
          <w:color w:val="00000A"/>
          <w:sz w:val="22"/>
          <w:szCs w:val="22"/>
          <w:lang w:eastAsia="en-US"/>
        </w:rPr>
        <w:t>Is</w:t>
      </w:r>
      <w:proofErr w:type="spellEnd"/>
      <w:r w:rsidRPr="00657D7E">
        <w:rPr>
          <w:rFonts w:asciiTheme="minorHAnsi" w:eastAsia="Calibri" w:hAnsiTheme="minorHAnsi" w:cstheme="minorHAnsi"/>
          <w:bCs/>
          <w:color w:val="00000A"/>
          <w:sz w:val="22"/>
          <w:szCs w:val="22"/>
          <w:lang w:eastAsia="en-US"/>
        </w:rPr>
        <w:t>. Pozostałe parametry zgodnie z ZO.</w:t>
      </w:r>
    </w:p>
    <w:p w14:paraId="12899324" w14:textId="77777777" w:rsidR="00657D7E" w:rsidRP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Odpowiedź: Zamawiający podtrzymuje zapisy ZO.</w:t>
      </w:r>
    </w:p>
    <w:p w14:paraId="0FB08BB6" w14:textId="77777777" w:rsidR="00657D7E" w:rsidRPr="00657D7E" w:rsidRDefault="00657D7E" w:rsidP="00657D7E">
      <w:pPr>
        <w:jc w:val="both"/>
        <w:rPr>
          <w:rFonts w:asciiTheme="minorHAnsi" w:eastAsia="Calibri" w:hAnsiTheme="minorHAnsi" w:cstheme="minorHAnsi"/>
          <w:bCs/>
          <w:color w:val="00000A"/>
          <w:sz w:val="22"/>
          <w:szCs w:val="22"/>
          <w:lang w:eastAsia="en-US"/>
        </w:rPr>
      </w:pPr>
    </w:p>
    <w:p w14:paraId="72A394C8" w14:textId="77777777" w:rsidR="00657D7E" w:rsidRDefault="00657D7E" w:rsidP="00657D7E">
      <w:pPr>
        <w:jc w:val="both"/>
        <w:rPr>
          <w:rFonts w:asciiTheme="minorHAnsi" w:eastAsia="Calibri" w:hAnsiTheme="minorHAnsi" w:cstheme="minorHAnsi"/>
          <w:bCs/>
          <w:color w:val="00000A"/>
          <w:sz w:val="22"/>
          <w:szCs w:val="22"/>
          <w:lang w:eastAsia="en-US"/>
        </w:rPr>
      </w:pPr>
      <w:r w:rsidRPr="00657D7E">
        <w:rPr>
          <w:rFonts w:asciiTheme="minorHAnsi" w:eastAsia="Calibri" w:hAnsiTheme="minorHAnsi" w:cstheme="minorHAnsi"/>
          <w:bCs/>
          <w:color w:val="00000A"/>
          <w:sz w:val="22"/>
          <w:szCs w:val="22"/>
          <w:lang w:eastAsia="en-US"/>
        </w:rPr>
        <w:t>W związku z powyższym wnosimy o wyjaśnienie stanowiska Zamawiającego.</w:t>
      </w:r>
    </w:p>
    <w:p w14:paraId="142D2281" w14:textId="7BB5D94A" w:rsidR="005B6177" w:rsidRPr="005B6177" w:rsidRDefault="00657D7E" w:rsidP="005B6177">
      <w:pPr>
        <w:jc w:val="both"/>
        <w:rPr>
          <w:rFonts w:asciiTheme="minorHAnsi" w:hAnsiTheme="minorHAnsi" w:cstheme="minorHAnsi"/>
          <w:b/>
          <w:sz w:val="22"/>
          <w:szCs w:val="22"/>
          <w:u w:val="single"/>
        </w:rPr>
      </w:pPr>
      <w:r w:rsidRPr="005B6177">
        <w:rPr>
          <w:rFonts w:asciiTheme="minorHAnsi" w:eastAsia="Calibri" w:hAnsiTheme="minorHAnsi" w:cstheme="minorHAnsi"/>
          <w:b/>
          <w:bCs/>
          <w:color w:val="00000A"/>
          <w:sz w:val="22"/>
          <w:szCs w:val="22"/>
          <w:u w:val="single"/>
          <w:lang w:eastAsia="en-US"/>
        </w:rPr>
        <w:t>Odpowiedź:</w:t>
      </w:r>
      <w:r w:rsidR="005B6177" w:rsidRPr="005B6177">
        <w:rPr>
          <w:rFonts w:asciiTheme="minorHAnsi" w:hAnsiTheme="minorHAnsi" w:cstheme="minorHAnsi"/>
          <w:b/>
          <w:sz w:val="22"/>
          <w:szCs w:val="22"/>
          <w:u w:val="single"/>
        </w:rPr>
        <w:t xml:space="preserve"> Zamawiający podtrzymuje zapisy ZO.</w:t>
      </w:r>
    </w:p>
    <w:p w14:paraId="6D43D69C" w14:textId="3B951754" w:rsidR="00657D7E" w:rsidRDefault="00657D7E" w:rsidP="007C5508">
      <w:pPr>
        <w:spacing w:before="60" w:line="276" w:lineRule="auto"/>
        <w:rPr>
          <w:rFonts w:ascii="Calibri" w:eastAsia="Calibri" w:hAnsi="Calibri" w:cs="Calibri"/>
          <w:b/>
          <w:sz w:val="22"/>
          <w:szCs w:val="22"/>
          <w:lang w:eastAsia="en-US"/>
        </w:rPr>
      </w:pPr>
    </w:p>
    <w:p w14:paraId="30DDCD4C" w14:textId="27403224" w:rsidR="00C4722B" w:rsidRPr="00657D7E" w:rsidRDefault="00C4722B" w:rsidP="00C4722B">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11</w:t>
      </w:r>
      <w:r w:rsidRPr="00BA4231">
        <w:rPr>
          <w:rFonts w:asciiTheme="minorHAnsi" w:eastAsia="Calibri" w:hAnsiTheme="minorHAnsi" w:cstheme="minorHAnsi"/>
          <w:b/>
          <w:bCs/>
          <w:color w:val="00000A"/>
          <w:sz w:val="22"/>
          <w:szCs w:val="22"/>
          <w:u w:val="single"/>
          <w:lang w:eastAsia="en-US"/>
        </w:rPr>
        <w:t xml:space="preserve"> – </w:t>
      </w:r>
    </w:p>
    <w:p w14:paraId="3B4704BA" w14:textId="77777777" w:rsidR="00C4722B" w:rsidRP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Czy Zamawiający wydzieli do osobnego Pakietu produkt z Pakietu 2 poz. 3 i czy dopuści:</w:t>
      </w:r>
    </w:p>
    <w:p w14:paraId="2E8D2C70" w14:textId="77777777" w:rsidR="00C4722B" w:rsidRP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Gaziki wykonane z wysokogatunkowej włókniny o gramaturze 70g/m2, nasączone 70% alkoholem izopropylowym, rozmiar złożonego gazika 4x4,5cm, a rozłożonego 9x12cm, trzykrotnie złożone, 6 warstw, pakowane pojedynczo w saszetki, 100szt. saszetek w opakowaniu zbiorczym- kartoniku?</w:t>
      </w:r>
    </w:p>
    <w:p w14:paraId="78EE887F" w14:textId="77777777" w:rsidR="00C4722B" w:rsidRP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lub</w:t>
      </w:r>
    </w:p>
    <w:p w14:paraId="5250B0B3" w14:textId="77777777" w:rsid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Gaziki wykonane z wysokogatunkowej włókniny o gramaturze 70g/m2, nasączone 70% alkoholem izopropylowym, rozmiar złożonego gazika 4x4,5cm, a rozłożonego 12x12,5cm, czterokrotnie złożone, 9 warstw, pakowane pojedynczo w saszetki, 100szt. saszetek w opakowaniu zbiorczym- kartoniku?</w:t>
      </w:r>
    </w:p>
    <w:p w14:paraId="1AA1EC2C" w14:textId="62ADCE2A" w:rsidR="00C4722B" w:rsidRPr="005B6177" w:rsidRDefault="00C4722B" w:rsidP="00C4722B">
      <w:pPr>
        <w:jc w:val="both"/>
        <w:rPr>
          <w:rFonts w:asciiTheme="minorHAnsi" w:hAnsiTheme="minorHAnsi" w:cstheme="minorHAnsi"/>
          <w:b/>
          <w:sz w:val="22"/>
          <w:szCs w:val="22"/>
          <w:u w:val="single"/>
        </w:rPr>
      </w:pPr>
      <w:r w:rsidRPr="005B6177">
        <w:rPr>
          <w:rFonts w:asciiTheme="minorHAnsi" w:eastAsia="Calibri" w:hAnsiTheme="minorHAnsi" w:cstheme="minorHAnsi"/>
          <w:b/>
          <w:bCs/>
          <w:color w:val="00000A"/>
          <w:sz w:val="22"/>
          <w:szCs w:val="22"/>
          <w:u w:val="single"/>
          <w:lang w:eastAsia="en-US"/>
        </w:rPr>
        <w:t>Odpowiedź:</w:t>
      </w:r>
      <w:r w:rsidRPr="005B6177">
        <w:rPr>
          <w:rFonts w:asciiTheme="minorHAnsi" w:hAnsiTheme="minorHAnsi" w:cstheme="minorHAnsi"/>
          <w:b/>
          <w:sz w:val="22"/>
          <w:szCs w:val="22"/>
          <w:u w:val="single"/>
        </w:rPr>
        <w:t xml:space="preserve"> </w:t>
      </w:r>
      <w:r w:rsidR="005B6177" w:rsidRPr="005B6177">
        <w:rPr>
          <w:rFonts w:asciiTheme="minorHAnsi" w:hAnsiTheme="minorHAnsi" w:cstheme="minorHAnsi"/>
          <w:b/>
          <w:sz w:val="22"/>
          <w:szCs w:val="22"/>
          <w:u w:val="single"/>
        </w:rPr>
        <w:t>Zamawiaj</w:t>
      </w:r>
      <w:r w:rsidR="005B6177">
        <w:rPr>
          <w:rFonts w:asciiTheme="minorHAnsi" w:hAnsiTheme="minorHAnsi" w:cstheme="minorHAnsi"/>
          <w:b/>
          <w:sz w:val="22"/>
          <w:szCs w:val="22"/>
          <w:u w:val="single"/>
        </w:rPr>
        <w:t>ą</w:t>
      </w:r>
      <w:r w:rsidR="005B6177" w:rsidRPr="005B6177">
        <w:rPr>
          <w:rFonts w:asciiTheme="minorHAnsi" w:hAnsiTheme="minorHAnsi" w:cstheme="minorHAnsi"/>
          <w:b/>
          <w:sz w:val="22"/>
          <w:szCs w:val="22"/>
          <w:u w:val="single"/>
        </w:rPr>
        <w:t>cy nie wydzieli, Zamawiający dopuszcza</w:t>
      </w:r>
    </w:p>
    <w:p w14:paraId="1118F0EB" w14:textId="77777777" w:rsidR="00C4722B" w:rsidRPr="00F37242" w:rsidRDefault="00C4722B" w:rsidP="00C4722B">
      <w:pPr>
        <w:jc w:val="both"/>
        <w:rPr>
          <w:rFonts w:asciiTheme="minorHAnsi" w:eastAsia="Calibri" w:hAnsiTheme="minorHAnsi" w:cstheme="minorHAnsi"/>
          <w:b/>
          <w:bCs/>
          <w:color w:val="00000A"/>
          <w:sz w:val="22"/>
          <w:szCs w:val="22"/>
          <w:u w:val="single"/>
          <w:lang w:eastAsia="en-US"/>
        </w:rPr>
      </w:pPr>
    </w:p>
    <w:p w14:paraId="22650D4D" w14:textId="30102459" w:rsidR="00C4722B" w:rsidRPr="00C4722B" w:rsidRDefault="00C4722B" w:rsidP="00C4722B">
      <w:pPr>
        <w:jc w:val="both"/>
        <w:rPr>
          <w:rFonts w:asciiTheme="minorHAnsi" w:eastAsia="Calibri" w:hAnsiTheme="minorHAnsi" w:cstheme="minorHAnsi"/>
          <w:bCs/>
          <w:color w:val="00000A"/>
          <w:sz w:val="22"/>
          <w:szCs w:val="22"/>
          <w:lang w:eastAsia="en-US"/>
        </w:rPr>
      </w:pPr>
      <w:r w:rsidRPr="00BA4231">
        <w:rPr>
          <w:rFonts w:asciiTheme="minorHAnsi" w:eastAsia="Calibri" w:hAnsiTheme="minorHAnsi" w:cstheme="minorHAnsi"/>
          <w:b/>
          <w:bCs/>
          <w:color w:val="00000A"/>
          <w:sz w:val="22"/>
          <w:szCs w:val="22"/>
          <w:u w:val="single"/>
          <w:lang w:eastAsia="en-US"/>
        </w:rPr>
        <w:t xml:space="preserve">Pytanie nr </w:t>
      </w:r>
      <w:r>
        <w:rPr>
          <w:rFonts w:asciiTheme="minorHAnsi" w:eastAsia="Calibri" w:hAnsiTheme="minorHAnsi" w:cstheme="minorHAnsi"/>
          <w:b/>
          <w:bCs/>
          <w:color w:val="00000A"/>
          <w:sz w:val="22"/>
          <w:szCs w:val="22"/>
          <w:u w:val="single"/>
          <w:lang w:eastAsia="en-US"/>
        </w:rPr>
        <w:t>12</w:t>
      </w:r>
      <w:r w:rsidRPr="00BA4231">
        <w:rPr>
          <w:rFonts w:asciiTheme="minorHAnsi" w:eastAsia="Calibri" w:hAnsiTheme="minorHAnsi" w:cstheme="minorHAnsi"/>
          <w:b/>
          <w:bCs/>
          <w:color w:val="00000A"/>
          <w:sz w:val="22"/>
          <w:szCs w:val="22"/>
          <w:u w:val="single"/>
          <w:lang w:eastAsia="en-US"/>
        </w:rPr>
        <w:t xml:space="preserve"> – </w:t>
      </w:r>
      <w:r w:rsidRPr="00C4722B">
        <w:rPr>
          <w:rFonts w:asciiTheme="minorHAnsi" w:eastAsia="Calibri" w:hAnsiTheme="minorHAnsi" w:cstheme="minorHAnsi"/>
          <w:bCs/>
          <w:color w:val="00000A"/>
          <w:sz w:val="22"/>
          <w:szCs w:val="22"/>
          <w:lang w:eastAsia="en-US"/>
        </w:rPr>
        <w:t>Dotyczy umowy- prosimy o dodanie zapisu do paragrafu 5:</w:t>
      </w:r>
    </w:p>
    <w:p w14:paraId="19BBFDA5" w14:textId="77777777" w:rsidR="00C4722B" w:rsidRP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Kary umowne jakie może naliczyć Zamawiający w związku z opóźnieniem w realizacji zamówienia mogą być zastosowane tylko w przypadku, gdy Zamawiający nie posiada aktualnie zaległości w płatnościach na rzecz Wykonawcy starszych niż 14 dni od upływu pierwotnego terminu płatności. Wznowiony bieg terminu realizacji zamówienia, po którego przekroczeniu Zamawiający może naliczać kary umowne następuje od dnia zaksięgowania zaległych środków na koncie Wykonawcy.</w:t>
      </w:r>
    </w:p>
    <w:p w14:paraId="5BFE5F08" w14:textId="77777777" w:rsidR="00C4722B" w:rsidRP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lub</w:t>
      </w:r>
    </w:p>
    <w:p w14:paraId="4890A9AC" w14:textId="77777777" w:rsidR="00C4722B" w:rsidRP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zapisu: "W przypadku niedotrzymania przez Zamawiającego terminu zapłaty faktury za dostarczony towar, Wykonawcy przysługuje prawo naliczania kar umownych w wysokości 0,1% wartości brutto umowy.</w:t>
      </w:r>
    </w:p>
    <w:p w14:paraId="70C9F74F" w14:textId="77777777" w:rsidR="00C4722B" w:rsidRP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lub</w:t>
      </w:r>
    </w:p>
    <w:p w14:paraId="3CF5782D" w14:textId="77777777" w:rsidR="00C4722B" w:rsidRDefault="00C4722B" w:rsidP="00C4722B">
      <w:pPr>
        <w:jc w:val="both"/>
        <w:rPr>
          <w:rFonts w:asciiTheme="minorHAnsi" w:eastAsia="Calibri" w:hAnsiTheme="minorHAnsi" w:cstheme="minorHAnsi"/>
          <w:bCs/>
          <w:color w:val="00000A"/>
          <w:sz w:val="22"/>
          <w:szCs w:val="22"/>
          <w:lang w:eastAsia="en-US"/>
        </w:rPr>
      </w:pPr>
      <w:r w:rsidRPr="00C4722B">
        <w:rPr>
          <w:rFonts w:asciiTheme="minorHAnsi" w:eastAsia="Calibri" w:hAnsiTheme="minorHAnsi" w:cstheme="minorHAnsi"/>
          <w:bCs/>
          <w:color w:val="00000A"/>
          <w:sz w:val="22"/>
          <w:szCs w:val="22"/>
          <w:lang w:eastAsia="en-US"/>
        </w:rPr>
        <w:t xml:space="preserve">Prosimy o zmniejszenie kar umownych, którym podlegać ma Wykonawca. W obecnej sytuacji chronione są głównie interesy Zamawiającego. Prosimy o wprowadzenie zapisów chroniących interesy Wykonawcy, równoważnie do tych chroniących interesy Zamawiającego  </w:t>
      </w:r>
    </w:p>
    <w:p w14:paraId="55AC482E" w14:textId="58D9D45C" w:rsidR="00C4722B" w:rsidRPr="00C4722B" w:rsidRDefault="00C4722B" w:rsidP="00C4722B">
      <w:pPr>
        <w:jc w:val="both"/>
        <w:rPr>
          <w:rFonts w:asciiTheme="minorHAnsi" w:eastAsia="Calibri" w:hAnsiTheme="minorHAnsi" w:cstheme="minorHAnsi"/>
          <w:b/>
          <w:bCs/>
          <w:color w:val="00000A"/>
          <w:sz w:val="22"/>
          <w:szCs w:val="22"/>
          <w:u w:val="single"/>
          <w:lang w:eastAsia="en-US"/>
        </w:rPr>
      </w:pPr>
      <w:r w:rsidRPr="00C4722B">
        <w:rPr>
          <w:rFonts w:asciiTheme="minorHAnsi" w:eastAsia="Calibri" w:hAnsiTheme="minorHAnsi" w:cstheme="minorHAnsi"/>
          <w:b/>
          <w:bCs/>
          <w:color w:val="00000A"/>
          <w:sz w:val="22"/>
          <w:szCs w:val="22"/>
          <w:u w:val="single"/>
          <w:lang w:eastAsia="en-US"/>
        </w:rPr>
        <w:t>Odpowiedź:</w:t>
      </w:r>
      <w:r w:rsidRPr="00C4722B">
        <w:rPr>
          <w:rFonts w:asciiTheme="minorHAnsi" w:hAnsiTheme="minorHAnsi" w:cstheme="minorHAnsi"/>
          <w:b/>
          <w:u w:val="single"/>
        </w:rPr>
        <w:t xml:space="preserve"> Zamawiający nie wyraża zgo</w:t>
      </w:r>
      <w:r>
        <w:rPr>
          <w:rFonts w:asciiTheme="minorHAnsi" w:hAnsiTheme="minorHAnsi" w:cstheme="minorHAnsi"/>
          <w:b/>
          <w:u w:val="single"/>
        </w:rPr>
        <w:t>d</w:t>
      </w:r>
      <w:r w:rsidRPr="00C4722B">
        <w:rPr>
          <w:rFonts w:asciiTheme="minorHAnsi" w:hAnsiTheme="minorHAnsi" w:cstheme="minorHAnsi"/>
          <w:b/>
          <w:u w:val="single"/>
        </w:rPr>
        <w:t>y.</w:t>
      </w:r>
    </w:p>
    <w:p w14:paraId="4A250852" w14:textId="29563D71" w:rsidR="004A2AF6" w:rsidRDefault="004A2AF6" w:rsidP="00E83C97">
      <w:pPr>
        <w:spacing w:before="60" w:line="276" w:lineRule="auto"/>
        <w:rPr>
          <w:rFonts w:ascii="Calibri" w:eastAsia="Calibri" w:hAnsi="Calibri" w:cs="Calibri"/>
          <w:b/>
          <w:sz w:val="22"/>
          <w:szCs w:val="22"/>
          <w:lang w:eastAsia="en-US"/>
        </w:rPr>
      </w:pPr>
    </w:p>
    <w:p w14:paraId="6C7FF363" w14:textId="77777777" w:rsidR="00C4722B" w:rsidRDefault="00C4722B" w:rsidP="00E83C97">
      <w:pPr>
        <w:spacing w:before="60" w:line="276" w:lineRule="auto"/>
        <w:rPr>
          <w:rFonts w:ascii="Calibri" w:eastAsia="Calibri" w:hAnsi="Calibri" w:cs="Calibri"/>
          <w:b/>
          <w:sz w:val="22"/>
          <w:szCs w:val="22"/>
          <w:lang w:eastAsia="en-US"/>
        </w:rPr>
      </w:pPr>
    </w:p>
    <w:p w14:paraId="50445F37" w14:textId="77777777" w:rsidR="00585F02" w:rsidRDefault="00585F02" w:rsidP="00585F02">
      <w:pPr>
        <w:spacing w:before="60" w:line="276" w:lineRule="auto"/>
        <w:jc w:val="center"/>
        <w:rPr>
          <w:rFonts w:ascii="Calibri" w:eastAsia="Calibri" w:hAnsi="Calibri" w:cs="Calibri"/>
          <w:b/>
          <w:sz w:val="22"/>
          <w:szCs w:val="22"/>
          <w:lang w:eastAsia="en-US"/>
        </w:rPr>
      </w:pPr>
      <w:r>
        <w:rPr>
          <w:rFonts w:ascii="Calibri" w:eastAsia="Calibri" w:hAnsi="Calibri" w:cs="Calibri"/>
          <w:b/>
          <w:sz w:val="22"/>
          <w:szCs w:val="22"/>
          <w:lang w:eastAsia="en-US"/>
        </w:rPr>
        <w:t>Z-ca Dyrektora</w:t>
      </w:r>
    </w:p>
    <w:p w14:paraId="6A059CB1" w14:textId="77777777" w:rsidR="00585F02" w:rsidRDefault="00585F02" w:rsidP="00585F02">
      <w:pPr>
        <w:spacing w:line="276" w:lineRule="auto"/>
        <w:jc w:val="center"/>
        <w:rPr>
          <w:rFonts w:ascii="Calibri" w:eastAsia="Calibri" w:hAnsi="Calibri" w:cs="Calibri"/>
          <w:b/>
          <w:bCs/>
          <w:color w:val="00000A"/>
          <w:sz w:val="22"/>
          <w:szCs w:val="22"/>
          <w:lang w:eastAsia="en-US"/>
        </w:rPr>
      </w:pPr>
      <w:r>
        <w:rPr>
          <w:rFonts w:ascii="Calibri" w:eastAsia="Calibri" w:hAnsi="Calibri" w:cs="Calibri"/>
          <w:b/>
          <w:bCs/>
          <w:sz w:val="22"/>
          <w:szCs w:val="22"/>
          <w:lang w:eastAsia="en-US"/>
        </w:rPr>
        <w:t xml:space="preserve">ds. Administracyjno-Technicznych </w:t>
      </w:r>
    </w:p>
    <w:p w14:paraId="745918BA" w14:textId="77777777" w:rsidR="00585F02" w:rsidRDefault="00585F02" w:rsidP="00585F02">
      <w:pPr>
        <w:spacing w:line="276" w:lineRule="auto"/>
        <w:jc w:val="center"/>
        <w:rPr>
          <w:rFonts w:ascii="Calibri" w:eastAsia="Calibri" w:hAnsi="Calibri" w:cs="Calibri"/>
          <w:sz w:val="16"/>
          <w:szCs w:val="16"/>
          <w:lang w:eastAsia="en-US"/>
        </w:rPr>
      </w:pPr>
    </w:p>
    <w:p w14:paraId="19167D07" w14:textId="15ED5F9D" w:rsidR="00585F02" w:rsidRDefault="00585F02" w:rsidP="00585F02">
      <w:pPr>
        <w:spacing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Jerzy Kułakowski</w:t>
      </w:r>
      <w:bookmarkStart w:id="0" w:name="_GoBack"/>
      <w:bookmarkEnd w:id="0"/>
    </w:p>
    <w:p w14:paraId="4E79D1AB" w14:textId="326D5979" w:rsidR="00585F02" w:rsidRDefault="00585F02" w:rsidP="00585F02">
      <w:pPr>
        <w:spacing w:line="276" w:lineRule="auto"/>
        <w:jc w:val="center"/>
        <w:rPr>
          <w:rFonts w:ascii="Calibri" w:eastAsia="Calibri" w:hAnsi="Calibri" w:cs="Calibri"/>
          <w:sz w:val="22"/>
          <w:szCs w:val="22"/>
          <w:lang w:eastAsia="en-US"/>
        </w:rPr>
      </w:pPr>
    </w:p>
    <w:p w14:paraId="42912266" w14:textId="1AA0F8CD" w:rsidR="005472EF" w:rsidRPr="00E94B4C" w:rsidRDefault="005472EF" w:rsidP="00585F02">
      <w:pPr>
        <w:spacing w:before="60" w:line="276" w:lineRule="auto"/>
        <w:rPr>
          <w:rFonts w:ascii="Calibri" w:eastAsia="Calibri" w:hAnsi="Calibri" w:cs="Calibri"/>
          <w:sz w:val="22"/>
          <w:szCs w:val="22"/>
          <w:lang w:eastAsia="en-US"/>
        </w:rPr>
      </w:pPr>
    </w:p>
    <w:sectPr w:rsidR="005472EF" w:rsidRPr="00E94B4C" w:rsidSect="006B0121">
      <w:pgSz w:w="11906" w:h="16838"/>
      <w:pgMar w:top="993"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F30AC" w14:textId="77777777" w:rsidR="00C9045D" w:rsidRDefault="00C9045D" w:rsidP="004A1548">
      <w:r>
        <w:separator/>
      </w:r>
    </w:p>
  </w:endnote>
  <w:endnote w:type="continuationSeparator" w:id="0">
    <w:p w14:paraId="08D512FE" w14:textId="77777777" w:rsidR="00C9045D" w:rsidRDefault="00C9045D" w:rsidP="004A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89FCE" w14:textId="77777777" w:rsidR="00C9045D" w:rsidRDefault="00C9045D" w:rsidP="004A1548">
      <w:r>
        <w:separator/>
      </w:r>
    </w:p>
  </w:footnote>
  <w:footnote w:type="continuationSeparator" w:id="0">
    <w:p w14:paraId="232FFD72" w14:textId="77777777" w:rsidR="00C9045D" w:rsidRDefault="00C9045D" w:rsidP="004A1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0BB8"/>
    <w:multiLevelType w:val="multilevel"/>
    <w:tmpl w:val="A68A6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1386"/>
    <w:multiLevelType w:val="multilevel"/>
    <w:tmpl w:val="44E20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955DD"/>
    <w:multiLevelType w:val="multilevel"/>
    <w:tmpl w:val="ADAC2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5118A"/>
    <w:multiLevelType w:val="hybridMultilevel"/>
    <w:tmpl w:val="48BA6A7E"/>
    <w:lvl w:ilvl="0" w:tplc="9CBED5C4">
      <w:start w:val="2"/>
      <w:numFmt w:val="lowerLetter"/>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D68B7"/>
    <w:multiLevelType w:val="hybridMultilevel"/>
    <w:tmpl w:val="7D407F1E"/>
    <w:lvl w:ilvl="0" w:tplc="1E16B6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52F59"/>
    <w:multiLevelType w:val="multilevel"/>
    <w:tmpl w:val="30547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32806"/>
    <w:multiLevelType w:val="hybridMultilevel"/>
    <w:tmpl w:val="653E7BB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 w15:restartNumberingAfterBreak="0">
    <w:nsid w:val="44511D89"/>
    <w:multiLevelType w:val="hybridMultilevel"/>
    <w:tmpl w:val="01F686F0"/>
    <w:lvl w:ilvl="0" w:tplc="5F06DB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1C6605"/>
    <w:multiLevelType w:val="hybridMultilevel"/>
    <w:tmpl w:val="E85811BC"/>
    <w:lvl w:ilvl="0" w:tplc="6B004F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8425570"/>
    <w:multiLevelType w:val="multilevel"/>
    <w:tmpl w:val="EAD0E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6"/>
  </w:num>
  <w:num w:numId="6">
    <w:abstractNumId w:val="9"/>
  </w:num>
  <w:num w:numId="7">
    <w:abstractNumId w:val="8"/>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45"/>
    <w:rsid w:val="0000142D"/>
    <w:rsid w:val="000019DC"/>
    <w:rsid w:val="0001725F"/>
    <w:rsid w:val="000202E0"/>
    <w:rsid w:val="00021F8D"/>
    <w:rsid w:val="00022692"/>
    <w:rsid w:val="0002468F"/>
    <w:rsid w:val="0004698B"/>
    <w:rsid w:val="00046A88"/>
    <w:rsid w:val="000624FB"/>
    <w:rsid w:val="00070CAC"/>
    <w:rsid w:val="000743AE"/>
    <w:rsid w:val="000823EE"/>
    <w:rsid w:val="0009009C"/>
    <w:rsid w:val="000921A4"/>
    <w:rsid w:val="000B589E"/>
    <w:rsid w:val="000D1D26"/>
    <w:rsid w:val="000D29A5"/>
    <w:rsid w:val="000E55A5"/>
    <w:rsid w:val="00100388"/>
    <w:rsid w:val="00122D29"/>
    <w:rsid w:val="001365E6"/>
    <w:rsid w:val="001536C1"/>
    <w:rsid w:val="00154483"/>
    <w:rsid w:val="00154DB0"/>
    <w:rsid w:val="00160343"/>
    <w:rsid w:val="00164BAB"/>
    <w:rsid w:val="001777A4"/>
    <w:rsid w:val="00177AC7"/>
    <w:rsid w:val="001A06E8"/>
    <w:rsid w:val="001A2176"/>
    <w:rsid w:val="001A2B4C"/>
    <w:rsid w:val="001B216D"/>
    <w:rsid w:val="001B7359"/>
    <w:rsid w:val="001C6EC9"/>
    <w:rsid w:val="001E083B"/>
    <w:rsid w:val="001E76F6"/>
    <w:rsid w:val="001F0E92"/>
    <w:rsid w:val="001F2C10"/>
    <w:rsid w:val="002062ED"/>
    <w:rsid w:val="002103FF"/>
    <w:rsid w:val="00211811"/>
    <w:rsid w:val="0021465A"/>
    <w:rsid w:val="00223DDD"/>
    <w:rsid w:val="00246027"/>
    <w:rsid w:val="00261619"/>
    <w:rsid w:val="0027271C"/>
    <w:rsid w:val="00273727"/>
    <w:rsid w:val="00283C1D"/>
    <w:rsid w:val="00291D96"/>
    <w:rsid w:val="002B1D84"/>
    <w:rsid w:val="002C1D91"/>
    <w:rsid w:val="002C6FD6"/>
    <w:rsid w:val="002E1C8C"/>
    <w:rsid w:val="002F25B7"/>
    <w:rsid w:val="002F2C42"/>
    <w:rsid w:val="003062AD"/>
    <w:rsid w:val="00306D20"/>
    <w:rsid w:val="00310772"/>
    <w:rsid w:val="00315767"/>
    <w:rsid w:val="00316F53"/>
    <w:rsid w:val="003263EA"/>
    <w:rsid w:val="00352243"/>
    <w:rsid w:val="00380467"/>
    <w:rsid w:val="003858BC"/>
    <w:rsid w:val="003A4A54"/>
    <w:rsid w:val="003A7FD5"/>
    <w:rsid w:val="003B1D39"/>
    <w:rsid w:val="003C115C"/>
    <w:rsid w:val="003C307D"/>
    <w:rsid w:val="003D4DB8"/>
    <w:rsid w:val="003E3A27"/>
    <w:rsid w:val="00403227"/>
    <w:rsid w:val="0041548B"/>
    <w:rsid w:val="00433647"/>
    <w:rsid w:val="00435F7E"/>
    <w:rsid w:val="004547D0"/>
    <w:rsid w:val="004701F6"/>
    <w:rsid w:val="00480699"/>
    <w:rsid w:val="00481727"/>
    <w:rsid w:val="004A1548"/>
    <w:rsid w:val="004A248D"/>
    <w:rsid w:val="004A2AF6"/>
    <w:rsid w:val="004A6253"/>
    <w:rsid w:val="004B072C"/>
    <w:rsid w:val="004B3FCA"/>
    <w:rsid w:val="004C190A"/>
    <w:rsid w:val="004C2759"/>
    <w:rsid w:val="004C7AD4"/>
    <w:rsid w:val="004E33BA"/>
    <w:rsid w:val="004E4C3D"/>
    <w:rsid w:val="004F5431"/>
    <w:rsid w:val="004F6A25"/>
    <w:rsid w:val="0052606E"/>
    <w:rsid w:val="00532C4A"/>
    <w:rsid w:val="00532DA2"/>
    <w:rsid w:val="00537E53"/>
    <w:rsid w:val="005472EF"/>
    <w:rsid w:val="005532EF"/>
    <w:rsid w:val="005573B7"/>
    <w:rsid w:val="00564600"/>
    <w:rsid w:val="00575146"/>
    <w:rsid w:val="00575A1A"/>
    <w:rsid w:val="00584440"/>
    <w:rsid w:val="00585F02"/>
    <w:rsid w:val="00591D36"/>
    <w:rsid w:val="00594F88"/>
    <w:rsid w:val="0059684A"/>
    <w:rsid w:val="005A3ECD"/>
    <w:rsid w:val="005B342B"/>
    <w:rsid w:val="005B6177"/>
    <w:rsid w:val="005C75CC"/>
    <w:rsid w:val="005C7CAE"/>
    <w:rsid w:val="005C7DD5"/>
    <w:rsid w:val="005D2B39"/>
    <w:rsid w:val="005D7DFC"/>
    <w:rsid w:val="005F0B7D"/>
    <w:rsid w:val="005F26D6"/>
    <w:rsid w:val="00605D23"/>
    <w:rsid w:val="00623966"/>
    <w:rsid w:val="00624618"/>
    <w:rsid w:val="00637227"/>
    <w:rsid w:val="00642968"/>
    <w:rsid w:val="00657D7E"/>
    <w:rsid w:val="00661DDC"/>
    <w:rsid w:val="00666BF0"/>
    <w:rsid w:val="00673DCC"/>
    <w:rsid w:val="00687547"/>
    <w:rsid w:val="006A517C"/>
    <w:rsid w:val="006B0121"/>
    <w:rsid w:val="006B4F15"/>
    <w:rsid w:val="006D349B"/>
    <w:rsid w:val="006D3730"/>
    <w:rsid w:val="006E7298"/>
    <w:rsid w:val="006F32A6"/>
    <w:rsid w:val="006F4A33"/>
    <w:rsid w:val="007009B5"/>
    <w:rsid w:val="00706130"/>
    <w:rsid w:val="007112B4"/>
    <w:rsid w:val="00716CFF"/>
    <w:rsid w:val="00720EC0"/>
    <w:rsid w:val="0073382C"/>
    <w:rsid w:val="00733A41"/>
    <w:rsid w:val="00735790"/>
    <w:rsid w:val="007415C8"/>
    <w:rsid w:val="00745F72"/>
    <w:rsid w:val="00746E29"/>
    <w:rsid w:val="0075010E"/>
    <w:rsid w:val="007607D1"/>
    <w:rsid w:val="00762971"/>
    <w:rsid w:val="007755CF"/>
    <w:rsid w:val="007848F3"/>
    <w:rsid w:val="0078728F"/>
    <w:rsid w:val="007928B0"/>
    <w:rsid w:val="007931E3"/>
    <w:rsid w:val="007A41C5"/>
    <w:rsid w:val="007A60D7"/>
    <w:rsid w:val="007B2E34"/>
    <w:rsid w:val="007C5508"/>
    <w:rsid w:val="007C7322"/>
    <w:rsid w:val="007D187D"/>
    <w:rsid w:val="007D4607"/>
    <w:rsid w:val="007E738A"/>
    <w:rsid w:val="007F6D4D"/>
    <w:rsid w:val="00814860"/>
    <w:rsid w:val="00822BFD"/>
    <w:rsid w:val="00825F01"/>
    <w:rsid w:val="00826DD5"/>
    <w:rsid w:val="00846452"/>
    <w:rsid w:val="00851B66"/>
    <w:rsid w:val="008741FF"/>
    <w:rsid w:val="00893417"/>
    <w:rsid w:val="00893946"/>
    <w:rsid w:val="00897F3C"/>
    <w:rsid w:val="008A7DE1"/>
    <w:rsid w:val="008B18C8"/>
    <w:rsid w:val="008D6EEB"/>
    <w:rsid w:val="008D7459"/>
    <w:rsid w:val="008E5CD3"/>
    <w:rsid w:val="008E6CDF"/>
    <w:rsid w:val="008E6D66"/>
    <w:rsid w:val="008F0656"/>
    <w:rsid w:val="008F0F85"/>
    <w:rsid w:val="008F6589"/>
    <w:rsid w:val="0090312E"/>
    <w:rsid w:val="00904F8B"/>
    <w:rsid w:val="00920DAB"/>
    <w:rsid w:val="009267BD"/>
    <w:rsid w:val="009269D9"/>
    <w:rsid w:val="00927426"/>
    <w:rsid w:val="00931A79"/>
    <w:rsid w:val="00940B95"/>
    <w:rsid w:val="00943BAC"/>
    <w:rsid w:val="00947230"/>
    <w:rsid w:val="009651F7"/>
    <w:rsid w:val="00971011"/>
    <w:rsid w:val="00973EEF"/>
    <w:rsid w:val="00974BA0"/>
    <w:rsid w:val="009756CF"/>
    <w:rsid w:val="009868CF"/>
    <w:rsid w:val="00991F1F"/>
    <w:rsid w:val="009936F4"/>
    <w:rsid w:val="0099519E"/>
    <w:rsid w:val="009957E9"/>
    <w:rsid w:val="009A41B2"/>
    <w:rsid w:val="009A664A"/>
    <w:rsid w:val="009B529D"/>
    <w:rsid w:val="009D0CA0"/>
    <w:rsid w:val="009E0F86"/>
    <w:rsid w:val="009E56D5"/>
    <w:rsid w:val="009F0BFD"/>
    <w:rsid w:val="009F196E"/>
    <w:rsid w:val="00A0324C"/>
    <w:rsid w:val="00A24B11"/>
    <w:rsid w:val="00A30E0C"/>
    <w:rsid w:val="00A344B1"/>
    <w:rsid w:val="00A348D5"/>
    <w:rsid w:val="00A47DD9"/>
    <w:rsid w:val="00A531F4"/>
    <w:rsid w:val="00A6254F"/>
    <w:rsid w:val="00A74126"/>
    <w:rsid w:val="00A779E0"/>
    <w:rsid w:val="00A84CFF"/>
    <w:rsid w:val="00A85E21"/>
    <w:rsid w:val="00AB1A5E"/>
    <w:rsid w:val="00AC1F75"/>
    <w:rsid w:val="00AC286E"/>
    <w:rsid w:val="00AC7E67"/>
    <w:rsid w:val="00AD7D8E"/>
    <w:rsid w:val="00AE2585"/>
    <w:rsid w:val="00AE69DC"/>
    <w:rsid w:val="00AF28F3"/>
    <w:rsid w:val="00AF3FBF"/>
    <w:rsid w:val="00AF6E5E"/>
    <w:rsid w:val="00B11CB3"/>
    <w:rsid w:val="00B266A9"/>
    <w:rsid w:val="00B36DDD"/>
    <w:rsid w:val="00B43E83"/>
    <w:rsid w:val="00B62EF7"/>
    <w:rsid w:val="00B75D17"/>
    <w:rsid w:val="00B9495A"/>
    <w:rsid w:val="00BA3089"/>
    <w:rsid w:val="00BA4231"/>
    <w:rsid w:val="00BB15FD"/>
    <w:rsid w:val="00BC0C31"/>
    <w:rsid w:val="00BC6BFD"/>
    <w:rsid w:val="00BD1A8F"/>
    <w:rsid w:val="00BD28B3"/>
    <w:rsid w:val="00BE3198"/>
    <w:rsid w:val="00BF1F0B"/>
    <w:rsid w:val="00C02396"/>
    <w:rsid w:val="00C0400B"/>
    <w:rsid w:val="00C052F6"/>
    <w:rsid w:val="00C17E4F"/>
    <w:rsid w:val="00C3422D"/>
    <w:rsid w:val="00C45CFA"/>
    <w:rsid w:val="00C4722B"/>
    <w:rsid w:val="00C4730B"/>
    <w:rsid w:val="00C52150"/>
    <w:rsid w:val="00C56140"/>
    <w:rsid w:val="00C623A0"/>
    <w:rsid w:val="00C631A4"/>
    <w:rsid w:val="00C80904"/>
    <w:rsid w:val="00C815C5"/>
    <w:rsid w:val="00C9045D"/>
    <w:rsid w:val="00C96522"/>
    <w:rsid w:val="00CC15E0"/>
    <w:rsid w:val="00CC2380"/>
    <w:rsid w:val="00CC25E9"/>
    <w:rsid w:val="00CD2C8A"/>
    <w:rsid w:val="00CE33D8"/>
    <w:rsid w:val="00D01C55"/>
    <w:rsid w:val="00D32159"/>
    <w:rsid w:val="00D3413C"/>
    <w:rsid w:val="00D35964"/>
    <w:rsid w:val="00D40E17"/>
    <w:rsid w:val="00D4313E"/>
    <w:rsid w:val="00D4490A"/>
    <w:rsid w:val="00D45AE6"/>
    <w:rsid w:val="00D46ACF"/>
    <w:rsid w:val="00D61251"/>
    <w:rsid w:val="00D64E45"/>
    <w:rsid w:val="00D7167E"/>
    <w:rsid w:val="00D762E2"/>
    <w:rsid w:val="00D76667"/>
    <w:rsid w:val="00D80365"/>
    <w:rsid w:val="00D85244"/>
    <w:rsid w:val="00D875D4"/>
    <w:rsid w:val="00D9023D"/>
    <w:rsid w:val="00D929CB"/>
    <w:rsid w:val="00DA34AE"/>
    <w:rsid w:val="00DA6265"/>
    <w:rsid w:val="00DB2155"/>
    <w:rsid w:val="00DE1C92"/>
    <w:rsid w:val="00DE1D70"/>
    <w:rsid w:val="00DF02DF"/>
    <w:rsid w:val="00DF6037"/>
    <w:rsid w:val="00DF6F35"/>
    <w:rsid w:val="00E0272A"/>
    <w:rsid w:val="00E102DB"/>
    <w:rsid w:val="00E14600"/>
    <w:rsid w:val="00E17617"/>
    <w:rsid w:val="00E24018"/>
    <w:rsid w:val="00E34116"/>
    <w:rsid w:val="00E47226"/>
    <w:rsid w:val="00E56EB7"/>
    <w:rsid w:val="00E62AAF"/>
    <w:rsid w:val="00E6478E"/>
    <w:rsid w:val="00E7227A"/>
    <w:rsid w:val="00E75A9C"/>
    <w:rsid w:val="00E83C97"/>
    <w:rsid w:val="00E908CE"/>
    <w:rsid w:val="00E94B4C"/>
    <w:rsid w:val="00EA0879"/>
    <w:rsid w:val="00EB0929"/>
    <w:rsid w:val="00EF4CCE"/>
    <w:rsid w:val="00EF6DC6"/>
    <w:rsid w:val="00F005B4"/>
    <w:rsid w:val="00F05432"/>
    <w:rsid w:val="00F136E2"/>
    <w:rsid w:val="00F20F3E"/>
    <w:rsid w:val="00F37242"/>
    <w:rsid w:val="00F4493E"/>
    <w:rsid w:val="00F5020E"/>
    <w:rsid w:val="00F51063"/>
    <w:rsid w:val="00F5679A"/>
    <w:rsid w:val="00F7028C"/>
    <w:rsid w:val="00F726E0"/>
    <w:rsid w:val="00F81EFA"/>
    <w:rsid w:val="00F832A5"/>
    <w:rsid w:val="00FB5CE6"/>
    <w:rsid w:val="00FC4860"/>
    <w:rsid w:val="00FD6A1C"/>
    <w:rsid w:val="00FD76C7"/>
    <w:rsid w:val="00FF11C1"/>
    <w:rsid w:val="00FF6E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CACF880"/>
  <w15:docId w15:val="{61E81253-AF13-437B-B3DD-F38284FA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2AF6"/>
    <w:rPr>
      <w:rFonts w:ascii="Times New Roman" w:eastAsia="Times New Roman" w:hAnsi="Times New Roman"/>
    </w:rPr>
  </w:style>
  <w:style w:type="paragraph" w:styleId="Nagwek1">
    <w:name w:val="heading 1"/>
    <w:basedOn w:val="Normalny"/>
    <w:next w:val="Normalny"/>
    <w:link w:val="Nagwek1Znak"/>
    <w:uiPriority w:val="99"/>
    <w:qFormat/>
    <w:rsid w:val="00D64E45"/>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semiHidden/>
    <w:unhideWhenUsed/>
    <w:rsid w:val="009269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D64E45"/>
    <w:pPr>
      <w:keepNext/>
      <w:jc w:val="center"/>
      <w:outlineLvl w:val="2"/>
    </w:pPr>
    <w:rPr>
      <w:sz w:val="28"/>
    </w:rPr>
  </w:style>
  <w:style w:type="paragraph" w:styleId="Nagwek4">
    <w:name w:val="heading 4"/>
    <w:basedOn w:val="Normalny"/>
    <w:next w:val="Normalny"/>
    <w:link w:val="Nagwek4Znak"/>
    <w:uiPriority w:val="99"/>
    <w:qFormat/>
    <w:rsid w:val="00D64E45"/>
    <w:pPr>
      <w:keepNext/>
      <w:jc w:val="center"/>
      <w:outlineLvl w:val="3"/>
    </w:pPr>
    <w:rPr>
      <w:rFonts w:ascii="Arial" w:hAnsi="Arial"/>
      <w:b/>
      <w:color w:val="0000FF"/>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rsid w:val="00DF6F35"/>
    <w:pPr>
      <w:ind w:left="720"/>
      <w:contextualSpacing/>
    </w:pPr>
    <w:rPr>
      <w:rFonts w:ascii="Calibri" w:eastAsia="Calibri" w:hAnsi="Calibri"/>
    </w:rPr>
  </w:style>
  <w:style w:type="character" w:customStyle="1" w:styleId="Nagwek1Znak">
    <w:name w:val="Nagłówek 1 Znak"/>
    <w:basedOn w:val="Domylnaczcionkaakapitu"/>
    <w:link w:val="Nagwek1"/>
    <w:uiPriority w:val="99"/>
    <w:rsid w:val="00D64E45"/>
    <w:rPr>
      <w:rFonts w:ascii="Cambria" w:eastAsia="Times New Roman" w:hAnsi="Cambria"/>
      <w:b/>
      <w:bCs/>
      <w:color w:val="365F91"/>
      <w:sz w:val="28"/>
      <w:szCs w:val="28"/>
      <w:lang w:eastAsia="en-US"/>
    </w:rPr>
  </w:style>
  <w:style w:type="character" w:customStyle="1" w:styleId="Nagwek3Znak">
    <w:name w:val="Nagłówek 3 Znak"/>
    <w:basedOn w:val="Domylnaczcionkaakapitu"/>
    <w:link w:val="Nagwek3"/>
    <w:uiPriority w:val="99"/>
    <w:rsid w:val="00D64E45"/>
    <w:rPr>
      <w:rFonts w:ascii="Times New Roman" w:eastAsia="Times New Roman" w:hAnsi="Times New Roman"/>
      <w:sz w:val="28"/>
    </w:rPr>
  </w:style>
  <w:style w:type="character" w:customStyle="1" w:styleId="Nagwek4Znak">
    <w:name w:val="Nagłówek 4 Znak"/>
    <w:basedOn w:val="Domylnaczcionkaakapitu"/>
    <w:link w:val="Nagwek4"/>
    <w:uiPriority w:val="99"/>
    <w:rsid w:val="00D64E45"/>
    <w:rPr>
      <w:rFonts w:ascii="Arial" w:eastAsia="Times New Roman" w:hAnsi="Arial"/>
      <w:b/>
      <w:color w:val="0000FF"/>
      <w:sz w:val="32"/>
    </w:rPr>
  </w:style>
  <w:style w:type="paragraph" w:styleId="Nagwek">
    <w:name w:val="header"/>
    <w:basedOn w:val="Normalny"/>
    <w:link w:val="NagwekZnak"/>
    <w:uiPriority w:val="99"/>
    <w:semiHidden/>
    <w:rsid w:val="00D64E45"/>
    <w:pPr>
      <w:tabs>
        <w:tab w:val="center" w:pos="4536"/>
        <w:tab w:val="right" w:pos="9072"/>
      </w:tabs>
    </w:pPr>
  </w:style>
  <w:style w:type="character" w:customStyle="1" w:styleId="NagwekZnak">
    <w:name w:val="Nagłówek Znak"/>
    <w:basedOn w:val="Domylnaczcionkaakapitu"/>
    <w:link w:val="Nagwek"/>
    <w:uiPriority w:val="99"/>
    <w:semiHidden/>
    <w:rsid w:val="00D64E45"/>
    <w:rPr>
      <w:rFonts w:ascii="Times New Roman" w:eastAsia="Times New Roman" w:hAnsi="Times New Roman"/>
    </w:rPr>
  </w:style>
  <w:style w:type="paragraph" w:styleId="Stopka">
    <w:name w:val="footer"/>
    <w:basedOn w:val="Normalny"/>
    <w:link w:val="StopkaZnak"/>
    <w:uiPriority w:val="99"/>
    <w:rsid w:val="00D64E45"/>
    <w:pPr>
      <w:tabs>
        <w:tab w:val="center" w:pos="4536"/>
        <w:tab w:val="right" w:pos="9072"/>
      </w:tabs>
    </w:pPr>
  </w:style>
  <w:style w:type="character" w:customStyle="1" w:styleId="StopkaZnak">
    <w:name w:val="Stopka Znak"/>
    <w:basedOn w:val="Domylnaczcionkaakapitu"/>
    <w:link w:val="Stopka"/>
    <w:uiPriority w:val="99"/>
    <w:rsid w:val="00D64E45"/>
    <w:rPr>
      <w:rFonts w:ascii="Times New Roman" w:eastAsia="Times New Roman" w:hAnsi="Times New Roman"/>
    </w:rPr>
  </w:style>
  <w:style w:type="character" w:styleId="Hipercze">
    <w:name w:val="Hyperlink"/>
    <w:basedOn w:val="Domylnaczcionkaakapitu"/>
    <w:uiPriority w:val="99"/>
    <w:rsid w:val="00D64E45"/>
    <w:rPr>
      <w:rFonts w:cs="Times New Roman"/>
      <w:color w:val="0000FF"/>
      <w:u w:val="single"/>
    </w:rPr>
  </w:style>
  <w:style w:type="paragraph" w:styleId="Tekstprzypisukocowego">
    <w:name w:val="endnote text"/>
    <w:basedOn w:val="Normalny"/>
    <w:link w:val="TekstprzypisukocowegoZnak"/>
    <w:uiPriority w:val="99"/>
    <w:semiHidden/>
    <w:unhideWhenUsed/>
    <w:rsid w:val="001A2B4C"/>
  </w:style>
  <w:style w:type="character" w:customStyle="1" w:styleId="TekstprzypisukocowegoZnak">
    <w:name w:val="Tekst przypisu końcowego Znak"/>
    <w:basedOn w:val="Domylnaczcionkaakapitu"/>
    <w:link w:val="Tekstprzypisukocowego"/>
    <w:uiPriority w:val="99"/>
    <w:semiHidden/>
    <w:rsid w:val="001A2B4C"/>
    <w:rPr>
      <w:rFonts w:ascii="Times New Roman" w:eastAsia="Times New Roman" w:hAnsi="Times New Roman"/>
    </w:rPr>
  </w:style>
  <w:style w:type="character" w:styleId="Odwoanieprzypisukocowego">
    <w:name w:val="endnote reference"/>
    <w:basedOn w:val="Domylnaczcionkaakapitu"/>
    <w:uiPriority w:val="99"/>
    <w:semiHidden/>
    <w:unhideWhenUsed/>
    <w:rsid w:val="001A2B4C"/>
    <w:rPr>
      <w:vertAlign w:val="superscript"/>
    </w:rPr>
  </w:style>
  <w:style w:type="paragraph" w:styleId="Tekstdymka">
    <w:name w:val="Balloon Text"/>
    <w:basedOn w:val="Normalny"/>
    <w:link w:val="TekstdymkaZnak"/>
    <w:uiPriority w:val="99"/>
    <w:semiHidden/>
    <w:unhideWhenUsed/>
    <w:rsid w:val="00575A1A"/>
    <w:rPr>
      <w:rFonts w:ascii="Tahoma" w:hAnsi="Tahoma" w:cs="Tahoma"/>
      <w:sz w:val="16"/>
      <w:szCs w:val="16"/>
    </w:rPr>
  </w:style>
  <w:style w:type="character" w:customStyle="1" w:styleId="TekstdymkaZnak">
    <w:name w:val="Tekst dymka Znak"/>
    <w:basedOn w:val="Domylnaczcionkaakapitu"/>
    <w:link w:val="Tekstdymka"/>
    <w:uiPriority w:val="99"/>
    <w:semiHidden/>
    <w:rsid w:val="00575A1A"/>
    <w:rPr>
      <w:rFonts w:ascii="Tahoma" w:eastAsia="Times New Roman" w:hAnsi="Tahoma" w:cs="Tahoma"/>
      <w:sz w:val="16"/>
      <w:szCs w:val="16"/>
    </w:rPr>
  </w:style>
  <w:style w:type="character" w:customStyle="1" w:styleId="Nagwek2Znak">
    <w:name w:val="Nagłówek 2 Znak"/>
    <w:basedOn w:val="Domylnaczcionkaakapitu"/>
    <w:link w:val="Nagwek2"/>
    <w:uiPriority w:val="9"/>
    <w:semiHidden/>
    <w:rsid w:val="009269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8969">
      <w:bodyDiv w:val="1"/>
      <w:marLeft w:val="0"/>
      <w:marRight w:val="0"/>
      <w:marTop w:val="0"/>
      <w:marBottom w:val="0"/>
      <w:divBdr>
        <w:top w:val="none" w:sz="0" w:space="0" w:color="auto"/>
        <w:left w:val="none" w:sz="0" w:space="0" w:color="auto"/>
        <w:bottom w:val="none" w:sz="0" w:space="0" w:color="auto"/>
        <w:right w:val="none" w:sz="0" w:space="0" w:color="auto"/>
      </w:divBdr>
    </w:div>
    <w:div w:id="280840641">
      <w:bodyDiv w:val="1"/>
      <w:marLeft w:val="0"/>
      <w:marRight w:val="0"/>
      <w:marTop w:val="0"/>
      <w:marBottom w:val="0"/>
      <w:divBdr>
        <w:top w:val="none" w:sz="0" w:space="0" w:color="auto"/>
        <w:left w:val="none" w:sz="0" w:space="0" w:color="auto"/>
        <w:bottom w:val="none" w:sz="0" w:space="0" w:color="auto"/>
        <w:right w:val="none" w:sz="0" w:space="0" w:color="auto"/>
      </w:divBdr>
    </w:div>
    <w:div w:id="357241235">
      <w:bodyDiv w:val="1"/>
      <w:marLeft w:val="0"/>
      <w:marRight w:val="0"/>
      <w:marTop w:val="0"/>
      <w:marBottom w:val="0"/>
      <w:divBdr>
        <w:top w:val="none" w:sz="0" w:space="0" w:color="auto"/>
        <w:left w:val="none" w:sz="0" w:space="0" w:color="auto"/>
        <w:bottom w:val="none" w:sz="0" w:space="0" w:color="auto"/>
        <w:right w:val="none" w:sz="0" w:space="0" w:color="auto"/>
      </w:divBdr>
    </w:div>
    <w:div w:id="457459262">
      <w:bodyDiv w:val="1"/>
      <w:marLeft w:val="0"/>
      <w:marRight w:val="0"/>
      <w:marTop w:val="0"/>
      <w:marBottom w:val="0"/>
      <w:divBdr>
        <w:top w:val="none" w:sz="0" w:space="0" w:color="auto"/>
        <w:left w:val="none" w:sz="0" w:space="0" w:color="auto"/>
        <w:bottom w:val="none" w:sz="0" w:space="0" w:color="auto"/>
        <w:right w:val="none" w:sz="0" w:space="0" w:color="auto"/>
      </w:divBdr>
    </w:div>
    <w:div w:id="472334123">
      <w:bodyDiv w:val="1"/>
      <w:marLeft w:val="0"/>
      <w:marRight w:val="0"/>
      <w:marTop w:val="0"/>
      <w:marBottom w:val="0"/>
      <w:divBdr>
        <w:top w:val="none" w:sz="0" w:space="0" w:color="auto"/>
        <w:left w:val="none" w:sz="0" w:space="0" w:color="auto"/>
        <w:bottom w:val="none" w:sz="0" w:space="0" w:color="auto"/>
        <w:right w:val="none" w:sz="0" w:space="0" w:color="auto"/>
      </w:divBdr>
    </w:div>
    <w:div w:id="547956653">
      <w:bodyDiv w:val="1"/>
      <w:marLeft w:val="0"/>
      <w:marRight w:val="0"/>
      <w:marTop w:val="0"/>
      <w:marBottom w:val="0"/>
      <w:divBdr>
        <w:top w:val="none" w:sz="0" w:space="0" w:color="auto"/>
        <w:left w:val="none" w:sz="0" w:space="0" w:color="auto"/>
        <w:bottom w:val="none" w:sz="0" w:space="0" w:color="auto"/>
        <w:right w:val="none" w:sz="0" w:space="0" w:color="auto"/>
      </w:divBdr>
    </w:div>
    <w:div w:id="576743695">
      <w:bodyDiv w:val="1"/>
      <w:marLeft w:val="0"/>
      <w:marRight w:val="0"/>
      <w:marTop w:val="0"/>
      <w:marBottom w:val="0"/>
      <w:divBdr>
        <w:top w:val="none" w:sz="0" w:space="0" w:color="auto"/>
        <w:left w:val="none" w:sz="0" w:space="0" w:color="auto"/>
        <w:bottom w:val="none" w:sz="0" w:space="0" w:color="auto"/>
        <w:right w:val="none" w:sz="0" w:space="0" w:color="auto"/>
      </w:divBdr>
    </w:div>
    <w:div w:id="579170442">
      <w:bodyDiv w:val="1"/>
      <w:marLeft w:val="0"/>
      <w:marRight w:val="0"/>
      <w:marTop w:val="0"/>
      <w:marBottom w:val="0"/>
      <w:divBdr>
        <w:top w:val="none" w:sz="0" w:space="0" w:color="auto"/>
        <w:left w:val="none" w:sz="0" w:space="0" w:color="auto"/>
        <w:bottom w:val="none" w:sz="0" w:space="0" w:color="auto"/>
        <w:right w:val="none" w:sz="0" w:space="0" w:color="auto"/>
      </w:divBdr>
    </w:div>
    <w:div w:id="595290870">
      <w:bodyDiv w:val="1"/>
      <w:marLeft w:val="0"/>
      <w:marRight w:val="0"/>
      <w:marTop w:val="0"/>
      <w:marBottom w:val="0"/>
      <w:divBdr>
        <w:top w:val="none" w:sz="0" w:space="0" w:color="auto"/>
        <w:left w:val="none" w:sz="0" w:space="0" w:color="auto"/>
        <w:bottom w:val="none" w:sz="0" w:space="0" w:color="auto"/>
        <w:right w:val="none" w:sz="0" w:space="0" w:color="auto"/>
      </w:divBdr>
    </w:div>
    <w:div w:id="744499992">
      <w:bodyDiv w:val="1"/>
      <w:marLeft w:val="0"/>
      <w:marRight w:val="0"/>
      <w:marTop w:val="0"/>
      <w:marBottom w:val="0"/>
      <w:divBdr>
        <w:top w:val="none" w:sz="0" w:space="0" w:color="auto"/>
        <w:left w:val="none" w:sz="0" w:space="0" w:color="auto"/>
        <w:bottom w:val="none" w:sz="0" w:space="0" w:color="auto"/>
        <w:right w:val="none" w:sz="0" w:space="0" w:color="auto"/>
      </w:divBdr>
    </w:div>
    <w:div w:id="746607348">
      <w:bodyDiv w:val="1"/>
      <w:marLeft w:val="0"/>
      <w:marRight w:val="0"/>
      <w:marTop w:val="0"/>
      <w:marBottom w:val="0"/>
      <w:divBdr>
        <w:top w:val="none" w:sz="0" w:space="0" w:color="auto"/>
        <w:left w:val="none" w:sz="0" w:space="0" w:color="auto"/>
        <w:bottom w:val="none" w:sz="0" w:space="0" w:color="auto"/>
        <w:right w:val="none" w:sz="0" w:space="0" w:color="auto"/>
      </w:divBdr>
    </w:div>
    <w:div w:id="764884683">
      <w:bodyDiv w:val="1"/>
      <w:marLeft w:val="0"/>
      <w:marRight w:val="0"/>
      <w:marTop w:val="0"/>
      <w:marBottom w:val="0"/>
      <w:divBdr>
        <w:top w:val="none" w:sz="0" w:space="0" w:color="auto"/>
        <w:left w:val="none" w:sz="0" w:space="0" w:color="auto"/>
        <w:bottom w:val="none" w:sz="0" w:space="0" w:color="auto"/>
        <w:right w:val="none" w:sz="0" w:space="0" w:color="auto"/>
      </w:divBdr>
    </w:div>
    <w:div w:id="849369397">
      <w:bodyDiv w:val="1"/>
      <w:marLeft w:val="0"/>
      <w:marRight w:val="0"/>
      <w:marTop w:val="0"/>
      <w:marBottom w:val="0"/>
      <w:divBdr>
        <w:top w:val="none" w:sz="0" w:space="0" w:color="auto"/>
        <w:left w:val="none" w:sz="0" w:space="0" w:color="auto"/>
        <w:bottom w:val="none" w:sz="0" w:space="0" w:color="auto"/>
        <w:right w:val="none" w:sz="0" w:space="0" w:color="auto"/>
      </w:divBdr>
    </w:div>
    <w:div w:id="993489954">
      <w:bodyDiv w:val="1"/>
      <w:marLeft w:val="0"/>
      <w:marRight w:val="0"/>
      <w:marTop w:val="0"/>
      <w:marBottom w:val="0"/>
      <w:divBdr>
        <w:top w:val="none" w:sz="0" w:space="0" w:color="auto"/>
        <w:left w:val="none" w:sz="0" w:space="0" w:color="auto"/>
        <w:bottom w:val="none" w:sz="0" w:space="0" w:color="auto"/>
        <w:right w:val="none" w:sz="0" w:space="0" w:color="auto"/>
      </w:divBdr>
    </w:div>
    <w:div w:id="1063022218">
      <w:bodyDiv w:val="1"/>
      <w:marLeft w:val="0"/>
      <w:marRight w:val="0"/>
      <w:marTop w:val="0"/>
      <w:marBottom w:val="0"/>
      <w:divBdr>
        <w:top w:val="none" w:sz="0" w:space="0" w:color="auto"/>
        <w:left w:val="none" w:sz="0" w:space="0" w:color="auto"/>
        <w:bottom w:val="none" w:sz="0" w:space="0" w:color="auto"/>
        <w:right w:val="none" w:sz="0" w:space="0" w:color="auto"/>
      </w:divBdr>
    </w:div>
    <w:div w:id="1126659523">
      <w:bodyDiv w:val="1"/>
      <w:marLeft w:val="0"/>
      <w:marRight w:val="0"/>
      <w:marTop w:val="0"/>
      <w:marBottom w:val="0"/>
      <w:divBdr>
        <w:top w:val="none" w:sz="0" w:space="0" w:color="auto"/>
        <w:left w:val="none" w:sz="0" w:space="0" w:color="auto"/>
        <w:bottom w:val="none" w:sz="0" w:space="0" w:color="auto"/>
        <w:right w:val="none" w:sz="0" w:space="0" w:color="auto"/>
      </w:divBdr>
    </w:div>
    <w:div w:id="1192181036">
      <w:bodyDiv w:val="1"/>
      <w:marLeft w:val="0"/>
      <w:marRight w:val="0"/>
      <w:marTop w:val="0"/>
      <w:marBottom w:val="0"/>
      <w:divBdr>
        <w:top w:val="none" w:sz="0" w:space="0" w:color="auto"/>
        <w:left w:val="none" w:sz="0" w:space="0" w:color="auto"/>
        <w:bottom w:val="none" w:sz="0" w:space="0" w:color="auto"/>
        <w:right w:val="none" w:sz="0" w:space="0" w:color="auto"/>
      </w:divBdr>
    </w:div>
    <w:div w:id="1237084850">
      <w:bodyDiv w:val="1"/>
      <w:marLeft w:val="0"/>
      <w:marRight w:val="0"/>
      <w:marTop w:val="0"/>
      <w:marBottom w:val="0"/>
      <w:divBdr>
        <w:top w:val="none" w:sz="0" w:space="0" w:color="auto"/>
        <w:left w:val="none" w:sz="0" w:space="0" w:color="auto"/>
        <w:bottom w:val="none" w:sz="0" w:space="0" w:color="auto"/>
        <w:right w:val="none" w:sz="0" w:space="0" w:color="auto"/>
      </w:divBdr>
      <w:divsChild>
        <w:div w:id="255603422">
          <w:marLeft w:val="0"/>
          <w:marRight w:val="0"/>
          <w:marTop w:val="0"/>
          <w:marBottom w:val="0"/>
          <w:divBdr>
            <w:top w:val="none" w:sz="0" w:space="0" w:color="auto"/>
            <w:left w:val="none" w:sz="0" w:space="0" w:color="auto"/>
            <w:bottom w:val="none" w:sz="0" w:space="0" w:color="auto"/>
            <w:right w:val="none" w:sz="0" w:space="0" w:color="auto"/>
          </w:divBdr>
          <w:divsChild>
            <w:div w:id="12187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90430">
      <w:bodyDiv w:val="1"/>
      <w:marLeft w:val="0"/>
      <w:marRight w:val="0"/>
      <w:marTop w:val="0"/>
      <w:marBottom w:val="0"/>
      <w:divBdr>
        <w:top w:val="none" w:sz="0" w:space="0" w:color="auto"/>
        <w:left w:val="none" w:sz="0" w:space="0" w:color="auto"/>
        <w:bottom w:val="none" w:sz="0" w:space="0" w:color="auto"/>
        <w:right w:val="none" w:sz="0" w:space="0" w:color="auto"/>
      </w:divBdr>
    </w:div>
    <w:div w:id="1616014322">
      <w:bodyDiv w:val="1"/>
      <w:marLeft w:val="0"/>
      <w:marRight w:val="0"/>
      <w:marTop w:val="0"/>
      <w:marBottom w:val="0"/>
      <w:divBdr>
        <w:top w:val="none" w:sz="0" w:space="0" w:color="auto"/>
        <w:left w:val="none" w:sz="0" w:space="0" w:color="auto"/>
        <w:bottom w:val="none" w:sz="0" w:space="0" w:color="auto"/>
        <w:right w:val="none" w:sz="0" w:space="0" w:color="auto"/>
      </w:divBdr>
    </w:div>
    <w:div w:id="1626539855">
      <w:bodyDiv w:val="1"/>
      <w:marLeft w:val="0"/>
      <w:marRight w:val="0"/>
      <w:marTop w:val="0"/>
      <w:marBottom w:val="0"/>
      <w:divBdr>
        <w:top w:val="none" w:sz="0" w:space="0" w:color="auto"/>
        <w:left w:val="none" w:sz="0" w:space="0" w:color="auto"/>
        <w:bottom w:val="none" w:sz="0" w:space="0" w:color="auto"/>
        <w:right w:val="none" w:sz="0" w:space="0" w:color="auto"/>
      </w:divBdr>
    </w:div>
    <w:div w:id="1675839760">
      <w:bodyDiv w:val="1"/>
      <w:marLeft w:val="0"/>
      <w:marRight w:val="0"/>
      <w:marTop w:val="0"/>
      <w:marBottom w:val="0"/>
      <w:divBdr>
        <w:top w:val="none" w:sz="0" w:space="0" w:color="auto"/>
        <w:left w:val="none" w:sz="0" w:space="0" w:color="auto"/>
        <w:bottom w:val="none" w:sz="0" w:space="0" w:color="auto"/>
        <w:right w:val="none" w:sz="0" w:space="0" w:color="auto"/>
      </w:divBdr>
    </w:div>
    <w:div w:id="1720543883">
      <w:bodyDiv w:val="1"/>
      <w:marLeft w:val="0"/>
      <w:marRight w:val="0"/>
      <w:marTop w:val="0"/>
      <w:marBottom w:val="0"/>
      <w:divBdr>
        <w:top w:val="none" w:sz="0" w:space="0" w:color="auto"/>
        <w:left w:val="none" w:sz="0" w:space="0" w:color="auto"/>
        <w:bottom w:val="none" w:sz="0" w:space="0" w:color="auto"/>
        <w:right w:val="none" w:sz="0" w:space="0" w:color="auto"/>
      </w:divBdr>
    </w:div>
    <w:div w:id="1724062559">
      <w:bodyDiv w:val="1"/>
      <w:marLeft w:val="0"/>
      <w:marRight w:val="0"/>
      <w:marTop w:val="0"/>
      <w:marBottom w:val="0"/>
      <w:divBdr>
        <w:top w:val="none" w:sz="0" w:space="0" w:color="auto"/>
        <w:left w:val="none" w:sz="0" w:space="0" w:color="auto"/>
        <w:bottom w:val="none" w:sz="0" w:space="0" w:color="auto"/>
        <w:right w:val="none" w:sz="0" w:space="0" w:color="auto"/>
      </w:divBdr>
    </w:div>
    <w:div w:id="1740133246">
      <w:bodyDiv w:val="1"/>
      <w:marLeft w:val="0"/>
      <w:marRight w:val="0"/>
      <w:marTop w:val="0"/>
      <w:marBottom w:val="0"/>
      <w:divBdr>
        <w:top w:val="none" w:sz="0" w:space="0" w:color="auto"/>
        <w:left w:val="none" w:sz="0" w:space="0" w:color="auto"/>
        <w:bottom w:val="none" w:sz="0" w:space="0" w:color="auto"/>
        <w:right w:val="none" w:sz="0" w:space="0" w:color="auto"/>
      </w:divBdr>
    </w:div>
    <w:div w:id="1942957785">
      <w:bodyDiv w:val="1"/>
      <w:marLeft w:val="0"/>
      <w:marRight w:val="0"/>
      <w:marTop w:val="0"/>
      <w:marBottom w:val="0"/>
      <w:divBdr>
        <w:top w:val="none" w:sz="0" w:space="0" w:color="auto"/>
        <w:left w:val="none" w:sz="0" w:space="0" w:color="auto"/>
        <w:bottom w:val="none" w:sz="0" w:space="0" w:color="auto"/>
        <w:right w:val="none" w:sz="0" w:space="0" w:color="auto"/>
      </w:divBdr>
    </w:div>
    <w:div w:id="2013559222">
      <w:bodyDiv w:val="1"/>
      <w:marLeft w:val="0"/>
      <w:marRight w:val="0"/>
      <w:marTop w:val="0"/>
      <w:marBottom w:val="0"/>
      <w:divBdr>
        <w:top w:val="none" w:sz="0" w:space="0" w:color="auto"/>
        <w:left w:val="none" w:sz="0" w:space="0" w:color="auto"/>
        <w:bottom w:val="none" w:sz="0" w:space="0" w:color="auto"/>
        <w:right w:val="none" w:sz="0" w:space="0" w:color="auto"/>
      </w:divBdr>
    </w:div>
    <w:div w:id="2056350021">
      <w:bodyDiv w:val="1"/>
      <w:marLeft w:val="0"/>
      <w:marRight w:val="0"/>
      <w:marTop w:val="0"/>
      <w:marBottom w:val="0"/>
      <w:divBdr>
        <w:top w:val="none" w:sz="0" w:space="0" w:color="auto"/>
        <w:left w:val="none" w:sz="0" w:space="0" w:color="auto"/>
        <w:bottom w:val="none" w:sz="0" w:space="0" w:color="auto"/>
        <w:right w:val="none" w:sz="0" w:space="0" w:color="auto"/>
      </w:divBdr>
    </w:div>
    <w:div w:id="211061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zpitallapy.pl" TargetMode="External"/><Relationship Id="rId5" Type="http://schemas.openxmlformats.org/officeDocument/2006/relationships/webSettings" Target="webSettings.xml"/><Relationship Id="rId10" Type="http://schemas.openxmlformats.org/officeDocument/2006/relationships/hyperlink" Target="http://www.szpitallapy.p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C109-04A7-430C-B7B3-6F9E94E8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3</Pages>
  <Words>1107</Words>
  <Characters>6645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SPZOZ</dc:creator>
  <cp:lastModifiedBy>Magdalena Komar</cp:lastModifiedBy>
  <cp:revision>116</cp:revision>
  <cp:lastPrinted>2026-02-05T13:37:00Z</cp:lastPrinted>
  <dcterms:created xsi:type="dcterms:W3CDTF">2025-02-13T09:09:00Z</dcterms:created>
  <dcterms:modified xsi:type="dcterms:W3CDTF">2026-05-12T08:11:00Z</dcterms:modified>
</cp:coreProperties>
</file>